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9D" w:rsidRPr="00CD759D" w:rsidRDefault="00CD759D" w:rsidP="00CD759D">
      <w:pPr>
        <w:spacing w:line="120" w:lineRule="atLeast"/>
        <w:jc w:val="center"/>
        <w:rPr>
          <w:rFonts w:ascii="ＭＳ ゴシック" w:eastAsia="ＭＳ ゴシック" w:hAnsi="ＭＳ ゴシック" w:cs="Times New Roman"/>
          <w:b/>
          <w:sz w:val="24"/>
          <w:szCs w:val="24"/>
        </w:rPr>
      </w:pPr>
      <w:r w:rsidRPr="00CD759D">
        <w:rPr>
          <w:rFonts w:ascii="ＭＳ ゴシック" w:eastAsia="ＭＳ ゴシック" w:hAnsi="ＭＳ ゴシック" w:cs="Times New Roman" w:hint="eastAsia"/>
          <w:b/>
          <w:sz w:val="24"/>
          <w:szCs w:val="24"/>
        </w:rPr>
        <w:t>安全衛生活動の現状調査票</w:t>
      </w:r>
    </w:p>
    <w:p w:rsidR="00CD759D" w:rsidRDefault="00CD759D" w:rsidP="00CD759D">
      <w:pPr>
        <w:spacing w:line="0" w:lineRule="atLeast"/>
        <w:ind w:left="357"/>
        <w:rPr>
          <w:rFonts w:ascii="ＭＳ ゴシック" w:eastAsia="ＭＳ ゴシック" w:hAnsi="ＭＳ ゴシック" w:cs="Times New Roman"/>
          <w:sz w:val="12"/>
          <w:szCs w:val="12"/>
        </w:rPr>
      </w:pPr>
    </w:p>
    <w:p w:rsidR="00CD759D" w:rsidRPr="00CD759D" w:rsidRDefault="00A55CD7" w:rsidP="00CD759D">
      <w:pPr>
        <w:numPr>
          <w:ilvl w:val="0"/>
          <w:numId w:val="1"/>
        </w:numPr>
        <w:tabs>
          <w:tab w:val="clear" w:pos="360"/>
          <w:tab w:val="num" w:pos="142"/>
        </w:tabs>
        <w:spacing w:line="0" w:lineRule="atLeast"/>
        <w:ind w:left="357" w:hanging="357"/>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選択肢</w:t>
      </w:r>
      <w:r w:rsidR="00CD759D" w:rsidRPr="00CD759D">
        <w:rPr>
          <w:rFonts w:ascii="ＭＳ ゴシック" w:eastAsia="ＭＳ ゴシック" w:hAnsi="ＭＳ ゴシック" w:cs="Times New Roman" w:hint="eastAsia"/>
          <w:sz w:val="16"/>
          <w:szCs w:val="16"/>
        </w:rPr>
        <w:t>を示している欄では、当てはまる答えの番号を○で囲んでください。</w:t>
      </w:r>
    </w:p>
    <w:p w:rsidR="00CD759D" w:rsidRPr="00CD759D" w:rsidRDefault="00CD759D" w:rsidP="00CD759D">
      <w:pPr>
        <w:numPr>
          <w:ilvl w:val="0"/>
          <w:numId w:val="1"/>
        </w:numPr>
        <w:tabs>
          <w:tab w:val="clear" w:pos="360"/>
          <w:tab w:val="num" w:pos="142"/>
        </w:tabs>
        <w:spacing w:line="0" w:lineRule="atLeast"/>
        <w:ind w:left="357" w:hanging="357"/>
        <w:rPr>
          <w:rFonts w:ascii="ＭＳ ゴシック" w:eastAsia="ＭＳ ゴシック" w:hAnsi="ＭＳ ゴシック" w:cs="Times New Roman"/>
          <w:sz w:val="16"/>
          <w:szCs w:val="16"/>
        </w:rPr>
      </w:pPr>
      <w:r w:rsidRPr="00CD759D">
        <w:rPr>
          <w:rFonts w:ascii="ＭＳ ゴシック" w:eastAsia="ＭＳ ゴシック" w:hAnsi="ＭＳ ゴシック" w:cs="Times New Roman" w:hint="eastAsia"/>
          <w:sz w:val="16"/>
          <w:szCs w:val="16"/>
        </w:rPr>
        <w:t>この調査票に記入された内容は、統計以外の目的に使用することはありません。</w:t>
      </w:r>
    </w:p>
    <w:tbl>
      <w:tblPr>
        <w:tblW w:w="10433" w:type="dxa"/>
        <w:tblInd w:w="81" w:type="dxa"/>
        <w:tblLayout w:type="fixed"/>
        <w:tblCellMar>
          <w:left w:w="99" w:type="dxa"/>
          <w:right w:w="99" w:type="dxa"/>
        </w:tblCellMar>
        <w:tblLook w:val="0000" w:firstRow="0" w:lastRow="0" w:firstColumn="0" w:lastColumn="0" w:noHBand="0" w:noVBand="0"/>
      </w:tblPr>
      <w:tblGrid>
        <w:gridCol w:w="1313"/>
        <w:gridCol w:w="2244"/>
        <w:gridCol w:w="734"/>
        <w:gridCol w:w="1652"/>
        <w:gridCol w:w="1425"/>
        <w:gridCol w:w="821"/>
        <w:gridCol w:w="2244"/>
      </w:tblGrid>
      <w:tr w:rsidR="00CD759D" w:rsidRPr="00CD759D" w:rsidTr="005530F9">
        <w:trPr>
          <w:trHeight w:hRule="exact" w:val="340"/>
        </w:trPr>
        <w:tc>
          <w:tcPr>
            <w:tcW w:w="1861" w:type="dxa"/>
            <w:vMerge w:val="restart"/>
            <w:tcBorders>
              <w:top w:val="single" w:sz="8" w:space="0" w:color="auto"/>
              <w:left w:val="single" w:sz="8" w:space="0" w:color="auto"/>
              <w:right w:val="double" w:sz="6" w:space="0" w:color="auto"/>
            </w:tcBorders>
            <w:shd w:val="clear" w:color="auto" w:fill="auto"/>
            <w:noWrap/>
            <w:vAlign w:val="center"/>
          </w:tcPr>
          <w:p w:rsidR="00CD759D" w:rsidRPr="00CD759D" w:rsidRDefault="00CD759D" w:rsidP="00CD759D">
            <w:pPr>
              <w:widowControl/>
              <w:jc w:val="center"/>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会社名</w:t>
            </w:r>
          </w:p>
        </w:tc>
        <w:tc>
          <w:tcPr>
            <w:tcW w:w="3260" w:type="dxa"/>
            <w:vMerge w:val="restart"/>
            <w:tcBorders>
              <w:top w:val="single" w:sz="8" w:space="0" w:color="auto"/>
              <w:left w:val="nil"/>
              <w:right w:val="single" w:sz="4" w:space="0" w:color="auto"/>
            </w:tcBorders>
            <w:shd w:val="clear" w:color="auto" w:fill="auto"/>
            <w:noWrap/>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p>
        </w:tc>
        <w:tc>
          <w:tcPr>
            <w:tcW w:w="993" w:type="dxa"/>
            <w:vMerge w:val="restart"/>
            <w:tcBorders>
              <w:top w:val="single" w:sz="8" w:space="0" w:color="auto"/>
              <w:left w:val="nil"/>
              <w:right w:val="single" w:sz="4" w:space="0" w:color="auto"/>
            </w:tcBorders>
            <w:shd w:val="clear" w:color="auto" w:fill="auto"/>
            <w:noWrap/>
            <w:vAlign w:val="center"/>
          </w:tcPr>
          <w:p w:rsidR="00CD759D" w:rsidRPr="00CD759D" w:rsidRDefault="00CD759D" w:rsidP="00CD759D">
            <w:pPr>
              <w:widowControl/>
              <w:jc w:val="center"/>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連絡先</w:t>
            </w:r>
          </w:p>
        </w:tc>
        <w:tc>
          <w:tcPr>
            <w:tcW w:w="4458" w:type="dxa"/>
            <w:gridSpan w:val="2"/>
            <w:tcBorders>
              <w:top w:val="single" w:sz="8" w:space="0" w:color="auto"/>
              <w:left w:val="nil"/>
            </w:tcBorders>
            <w:shd w:val="clear" w:color="auto" w:fill="auto"/>
            <w:vAlign w:val="center"/>
          </w:tcPr>
          <w:p w:rsidR="00CD759D" w:rsidRPr="00CD759D" w:rsidRDefault="00CD759D" w:rsidP="00057D5E">
            <w:pPr>
              <w:widowControl/>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部署名：</w:t>
            </w:r>
          </w:p>
        </w:tc>
        <w:tc>
          <w:tcPr>
            <w:tcW w:w="4472" w:type="dxa"/>
            <w:gridSpan w:val="2"/>
            <w:tcBorders>
              <w:top w:val="single" w:sz="8" w:space="0" w:color="auto"/>
              <w:right w:val="single" w:sz="8" w:space="0" w:color="auto"/>
            </w:tcBorders>
            <w:shd w:val="clear" w:color="auto" w:fill="auto"/>
            <w:vAlign w:val="center"/>
          </w:tcPr>
          <w:p w:rsidR="00CD759D" w:rsidRPr="00CD759D" w:rsidRDefault="00CD759D" w:rsidP="00057D5E">
            <w:pPr>
              <w:widowControl/>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氏名：</w:t>
            </w:r>
          </w:p>
        </w:tc>
      </w:tr>
      <w:tr w:rsidR="00CD759D" w:rsidRPr="00CD759D" w:rsidTr="005530F9">
        <w:trPr>
          <w:trHeight w:hRule="exact" w:val="340"/>
        </w:trPr>
        <w:tc>
          <w:tcPr>
            <w:tcW w:w="1861" w:type="dxa"/>
            <w:vMerge/>
            <w:tcBorders>
              <w:left w:val="single" w:sz="8" w:space="0" w:color="auto"/>
              <w:bottom w:val="single" w:sz="4" w:space="0" w:color="auto"/>
              <w:right w:val="double" w:sz="6" w:space="0" w:color="auto"/>
            </w:tcBorders>
            <w:shd w:val="clear" w:color="auto" w:fill="auto"/>
            <w:noWrap/>
            <w:vAlign w:val="center"/>
          </w:tcPr>
          <w:p w:rsidR="00CD759D" w:rsidRPr="00CD759D" w:rsidRDefault="00CD759D" w:rsidP="00CD759D">
            <w:pPr>
              <w:widowControl/>
              <w:jc w:val="center"/>
              <w:rPr>
                <w:rFonts w:ascii="ＭＳ ゴシック" w:eastAsia="ＭＳ ゴシック" w:hAnsi="ＭＳ ゴシック" w:cs="ＭＳ Ｐゴシック"/>
                <w:kern w:val="0"/>
                <w:sz w:val="16"/>
                <w:szCs w:val="16"/>
              </w:rPr>
            </w:pPr>
          </w:p>
        </w:tc>
        <w:tc>
          <w:tcPr>
            <w:tcW w:w="3260" w:type="dxa"/>
            <w:vMerge/>
            <w:tcBorders>
              <w:left w:val="nil"/>
              <w:bottom w:val="single" w:sz="8" w:space="0" w:color="auto"/>
              <w:right w:val="single" w:sz="4" w:space="0" w:color="auto"/>
            </w:tcBorders>
            <w:shd w:val="clear" w:color="auto" w:fill="auto"/>
            <w:noWrap/>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p>
        </w:tc>
        <w:tc>
          <w:tcPr>
            <w:tcW w:w="993" w:type="dxa"/>
            <w:vMerge/>
            <w:tcBorders>
              <w:left w:val="nil"/>
              <w:bottom w:val="single" w:sz="8" w:space="0" w:color="auto"/>
              <w:right w:val="single" w:sz="4" w:space="0" w:color="auto"/>
            </w:tcBorders>
            <w:shd w:val="clear" w:color="auto" w:fill="auto"/>
            <w:noWrap/>
            <w:vAlign w:val="center"/>
          </w:tcPr>
          <w:p w:rsidR="00CD759D" w:rsidRPr="00CD759D" w:rsidRDefault="00CD759D" w:rsidP="00CD759D">
            <w:pPr>
              <w:widowControl/>
              <w:jc w:val="center"/>
              <w:rPr>
                <w:rFonts w:ascii="ＭＳ ゴシック" w:eastAsia="ＭＳ ゴシック" w:hAnsi="ＭＳ ゴシック" w:cs="ＭＳ Ｐゴシック"/>
                <w:kern w:val="0"/>
                <w:sz w:val="16"/>
                <w:szCs w:val="16"/>
              </w:rPr>
            </w:pPr>
          </w:p>
        </w:tc>
        <w:tc>
          <w:tcPr>
            <w:tcW w:w="4458" w:type="dxa"/>
            <w:gridSpan w:val="2"/>
            <w:tcBorders>
              <w:left w:val="nil"/>
              <w:bottom w:val="single" w:sz="8" w:space="0" w:color="auto"/>
            </w:tcBorders>
            <w:shd w:val="clear" w:color="auto" w:fill="auto"/>
            <w:vAlign w:val="center"/>
          </w:tcPr>
          <w:p w:rsidR="00CD759D" w:rsidRPr="00CD759D" w:rsidRDefault="00CD759D" w:rsidP="00057D5E">
            <w:pPr>
              <w:widowControl/>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TEL：</w:t>
            </w:r>
          </w:p>
        </w:tc>
        <w:tc>
          <w:tcPr>
            <w:tcW w:w="4472" w:type="dxa"/>
            <w:gridSpan w:val="2"/>
            <w:tcBorders>
              <w:bottom w:val="single" w:sz="8" w:space="0" w:color="auto"/>
              <w:right w:val="single" w:sz="8" w:space="0" w:color="auto"/>
            </w:tcBorders>
            <w:shd w:val="clear" w:color="auto" w:fill="auto"/>
            <w:vAlign w:val="center"/>
          </w:tcPr>
          <w:p w:rsidR="00CD759D" w:rsidRPr="00CD759D" w:rsidRDefault="00CD759D" w:rsidP="00057D5E">
            <w:pPr>
              <w:widowControl/>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e-mail：</w:t>
            </w:r>
          </w:p>
        </w:tc>
      </w:tr>
      <w:tr w:rsidR="00CD759D" w:rsidRPr="00CD759D" w:rsidTr="005530F9">
        <w:trPr>
          <w:trHeight w:hRule="exact" w:val="340"/>
        </w:trPr>
        <w:tc>
          <w:tcPr>
            <w:tcW w:w="1861" w:type="dxa"/>
            <w:tcBorders>
              <w:top w:val="single" w:sz="8" w:space="0" w:color="auto"/>
              <w:left w:val="single" w:sz="8" w:space="0" w:color="auto"/>
              <w:bottom w:val="single" w:sz="4" w:space="0" w:color="auto"/>
              <w:right w:val="double" w:sz="6" w:space="0" w:color="auto"/>
            </w:tcBorders>
            <w:shd w:val="clear" w:color="auto" w:fill="auto"/>
            <w:noWrap/>
            <w:vAlign w:val="center"/>
          </w:tcPr>
          <w:p w:rsidR="00CD759D" w:rsidRPr="00CD759D" w:rsidDel="00226F03" w:rsidRDefault="00CD759D" w:rsidP="00CD759D">
            <w:pPr>
              <w:widowControl/>
              <w:jc w:val="center"/>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従業員数</w:t>
            </w:r>
          </w:p>
        </w:tc>
        <w:tc>
          <w:tcPr>
            <w:tcW w:w="3260" w:type="dxa"/>
            <w:tcBorders>
              <w:top w:val="single" w:sz="4" w:space="0" w:color="auto"/>
              <w:left w:val="nil"/>
              <w:bottom w:val="single" w:sz="8" w:space="0" w:color="auto"/>
              <w:right w:val="dotted" w:sz="4" w:space="0" w:color="auto"/>
            </w:tcBorders>
            <w:shd w:val="clear" w:color="auto" w:fill="auto"/>
            <w:noWrap/>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 xml:space="preserve">１.　1～9人　</w:t>
            </w:r>
          </w:p>
        </w:tc>
        <w:tc>
          <w:tcPr>
            <w:tcW w:w="340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 xml:space="preserve">２.　10～49人　　　　　</w:t>
            </w:r>
          </w:p>
        </w:tc>
        <w:tc>
          <w:tcPr>
            <w:tcW w:w="3261" w:type="dxa"/>
            <w:gridSpan w:val="2"/>
            <w:tcBorders>
              <w:top w:val="single" w:sz="4" w:space="0" w:color="auto"/>
              <w:left w:val="dotted" w:sz="4" w:space="0" w:color="auto"/>
              <w:bottom w:val="single" w:sz="8" w:space="0" w:color="auto"/>
              <w:right w:val="dotted" w:sz="4" w:space="0" w:color="auto"/>
            </w:tcBorders>
            <w:shd w:val="clear" w:color="auto" w:fill="auto"/>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 xml:space="preserve">３.　50～99人　　　</w:t>
            </w:r>
          </w:p>
        </w:tc>
        <w:tc>
          <w:tcPr>
            <w:tcW w:w="3260" w:type="dxa"/>
            <w:tcBorders>
              <w:top w:val="single" w:sz="4" w:space="0" w:color="auto"/>
              <w:left w:val="dotted" w:sz="4" w:space="0" w:color="auto"/>
              <w:bottom w:val="single" w:sz="8" w:space="0" w:color="auto"/>
              <w:right w:val="single" w:sz="8" w:space="0" w:color="auto"/>
            </w:tcBorders>
            <w:shd w:val="clear" w:color="auto" w:fill="auto"/>
            <w:vAlign w:val="center"/>
          </w:tcPr>
          <w:p w:rsidR="00CD759D" w:rsidRPr="00CD759D" w:rsidRDefault="00CD759D" w:rsidP="00CD759D">
            <w:pPr>
              <w:widowControl/>
              <w:jc w:val="left"/>
              <w:rPr>
                <w:rFonts w:ascii="ＭＳ ゴシック" w:eastAsia="ＭＳ ゴシック" w:hAnsi="ＭＳ ゴシック" w:cs="ＭＳ Ｐゴシック"/>
                <w:kern w:val="0"/>
                <w:sz w:val="16"/>
                <w:szCs w:val="16"/>
              </w:rPr>
            </w:pPr>
            <w:r w:rsidRPr="00CD759D">
              <w:rPr>
                <w:rFonts w:ascii="ＭＳ ゴシック" w:eastAsia="ＭＳ ゴシック" w:hAnsi="ＭＳ ゴシック" w:cs="ＭＳ Ｐゴシック" w:hint="eastAsia"/>
                <w:kern w:val="0"/>
                <w:sz w:val="16"/>
                <w:szCs w:val="16"/>
              </w:rPr>
              <w:t>４.　100人以上</w:t>
            </w:r>
          </w:p>
        </w:tc>
      </w:tr>
    </w:tbl>
    <w:p w:rsidR="00211B2A" w:rsidRPr="009742B8" w:rsidRDefault="00211B2A" w:rsidP="00CD759D">
      <w:pPr>
        <w:spacing w:line="0" w:lineRule="atLeast"/>
        <w:rPr>
          <w:sz w:val="16"/>
          <w:szCs w:val="16"/>
        </w:rPr>
      </w:pPr>
    </w:p>
    <w:p w:rsidR="00CD759D" w:rsidRPr="00CD759D" w:rsidRDefault="00CD759D" w:rsidP="00CD759D">
      <w:pPr>
        <w:spacing w:line="0" w:lineRule="atLeast"/>
        <w:rPr>
          <w:rFonts w:ascii="ＭＳ ゴシック" w:eastAsia="ＭＳ ゴシック" w:hAnsi="ＭＳ ゴシック" w:cs="Times New Roman"/>
          <w:sz w:val="16"/>
          <w:szCs w:val="16"/>
        </w:rPr>
      </w:pPr>
      <w:r w:rsidRPr="00CD759D">
        <w:rPr>
          <w:rFonts w:ascii="ＭＳ ゴシック" w:eastAsia="ＭＳ ゴシック" w:hAnsi="ＭＳ ゴシック" w:cs="Times New Roman" w:hint="eastAsia"/>
          <w:sz w:val="16"/>
          <w:szCs w:val="16"/>
        </w:rPr>
        <w:t>【１】協会が実施する安全衛生事業について</w:t>
      </w:r>
    </w:p>
    <w:p w:rsidR="00CD759D" w:rsidRPr="00CD759D" w:rsidRDefault="00CD759D" w:rsidP="009742B8">
      <w:pPr>
        <w:spacing w:line="0" w:lineRule="atLeast"/>
        <w:ind w:firstLineChars="200" w:firstLine="320"/>
        <w:rPr>
          <w:rFonts w:ascii="ＭＳ ゴシック" w:eastAsia="ＭＳ ゴシック" w:hAnsi="ＭＳ ゴシック" w:cs="Times New Roman"/>
          <w:sz w:val="16"/>
          <w:szCs w:val="16"/>
        </w:rPr>
      </w:pPr>
      <w:r w:rsidRPr="00CD759D">
        <w:rPr>
          <w:rFonts w:ascii="ＭＳ ゴシック" w:eastAsia="ＭＳ ゴシック" w:hAnsi="ＭＳ ゴシック" w:cs="Times New Roman" w:hint="eastAsia"/>
          <w:sz w:val="16"/>
          <w:szCs w:val="16"/>
        </w:rPr>
        <w:t>①当協会が実施する安全衛生事業</w:t>
      </w:r>
      <w:r w:rsidRPr="00CD759D">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1</w:t>
      </w:r>
      <w:r w:rsidRPr="00CD759D">
        <w:rPr>
          <w:rFonts w:ascii="ＭＳ ゴシック" w:eastAsia="ＭＳ ゴシック" w:hAnsi="ＭＳ ゴシック" w:cs="Times New Roman" w:hint="eastAsia"/>
          <w:sz w:val="16"/>
          <w:szCs w:val="16"/>
        </w:rPr>
        <w:t>を知っていますか。該当する番号に○を付けてください。</w:t>
      </w:r>
    </w:p>
    <w:tbl>
      <w:tblPr>
        <w:tblpPr w:leftFromText="142" w:rightFromText="142" w:vertAnchor="text" w:horzAnchor="page" w:tblpX="1213"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tblGrid>
      <w:tr w:rsidR="00057D5E" w:rsidRPr="00057D5E" w:rsidTr="00AB6037">
        <w:trPr>
          <w:trHeight w:hRule="exact" w:val="340"/>
        </w:trPr>
        <w:tc>
          <w:tcPr>
            <w:tcW w:w="2093" w:type="dxa"/>
            <w:tcBorders>
              <w:right w:val="single" w:sz="18" w:space="0" w:color="auto"/>
            </w:tcBorders>
            <w:shd w:val="clear" w:color="auto" w:fill="auto"/>
          </w:tcPr>
          <w:p w:rsidR="00057D5E" w:rsidRPr="00057D5E" w:rsidRDefault="00057D5E" w:rsidP="00057D5E">
            <w:pPr>
              <w:jc w:val="lef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知っている</w:t>
            </w:r>
          </w:p>
        </w:tc>
        <w:tc>
          <w:tcPr>
            <w:tcW w:w="709" w:type="dxa"/>
            <w:tcBorders>
              <w:top w:val="single" w:sz="18" w:space="0" w:color="auto"/>
              <w:left w:val="single" w:sz="18" w:space="0" w:color="auto"/>
              <w:right w:val="single" w:sz="18" w:space="0" w:color="auto"/>
            </w:tcBorders>
            <w:shd w:val="clear" w:color="auto" w:fill="auto"/>
          </w:tcPr>
          <w:p w:rsidR="00057D5E" w:rsidRPr="00057D5E" w:rsidRDefault="00057D5E" w:rsidP="00057D5E">
            <w:pPr>
              <w:jc w:val="center"/>
              <w:rPr>
                <w:rFonts w:ascii="ＭＳ ゴシック" w:eastAsia="ＭＳ ゴシック" w:hAnsi="ＭＳ ゴシック" w:cs="Times New Roman"/>
                <w:sz w:val="16"/>
                <w:szCs w:val="16"/>
              </w:rPr>
            </w:pPr>
          </w:p>
        </w:tc>
      </w:tr>
      <w:tr w:rsidR="00057D5E" w:rsidRPr="00057D5E" w:rsidTr="00AB6037">
        <w:trPr>
          <w:trHeight w:hRule="exact" w:val="340"/>
        </w:trPr>
        <w:tc>
          <w:tcPr>
            <w:tcW w:w="2093" w:type="dxa"/>
            <w:tcBorders>
              <w:right w:val="single" w:sz="18" w:space="0" w:color="auto"/>
            </w:tcBorders>
            <w:shd w:val="clear" w:color="auto" w:fill="auto"/>
            <w:vAlign w:val="center"/>
          </w:tcPr>
          <w:p w:rsidR="00057D5E" w:rsidRPr="00057D5E" w:rsidRDefault="00057D5E" w:rsidP="00057D5E">
            <w:pPr>
              <w:rPr>
                <w:rFonts w:ascii="ＭＳ ゴシック" w:eastAsia="ＭＳ ゴシック" w:hAnsi="ＭＳ ゴシック" w:cs="Times New Roman"/>
                <w:sz w:val="16"/>
                <w:szCs w:val="16"/>
              </w:rPr>
            </w:pPr>
            <w:r w:rsidRPr="00057D5E">
              <w:rPr>
                <w:rFonts w:ascii="ＭＳ ゴシック" w:eastAsia="ＭＳ ゴシック" w:hAnsi="ＭＳ ゴシック" w:cs="Times New Roman" w:hint="eastAsia"/>
                <w:sz w:val="16"/>
                <w:szCs w:val="16"/>
              </w:rPr>
              <w:t>知らない</w:t>
            </w:r>
          </w:p>
        </w:tc>
        <w:tc>
          <w:tcPr>
            <w:tcW w:w="709" w:type="dxa"/>
            <w:tcBorders>
              <w:left w:val="single" w:sz="18" w:space="0" w:color="auto"/>
              <w:bottom w:val="single" w:sz="18" w:space="0" w:color="auto"/>
              <w:right w:val="single" w:sz="18" w:space="0" w:color="auto"/>
            </w:tcBorders>
            <w:shd w:val="clear" w:color="auto" w:fill="auto"/>
          </w:tcPr>
          <w:p w:rsidR="00057D5E" w:rsidRPr="00057D5E" w:rsidRDefault="00057D5E" w:rsidP="00057D5E">
            <w:pPr>
              <w:jc w:val="center"/>
              <w:rPr>
                <w:rFonts w:ascii="ＭＳ ゴシック" w:eastAsia="ＭＳ ゴシック" w:hAnsi="ＭＳ ゴシック" w:cs="Times New Roman"/>
                <w:sz w:val="16"/>
                <w:szCs w:val="16"/>
              </w:rPr>
            </w:pPr>
          </w:p>
        </w:tc>
      </w:tr>
    </w:tbl>
    <w:p w:rsidR="00CD759D" w:rsidRPr="009742B8" w:rsidRDefault="00CD759D">
      <w:pPr>
        <w:rPr>
          <w:sz w:val="16"/>
          <w:szCs w:val="16"/>
        </w:rPr>
      </w:pPr>
    </w:p>
    <w:p w:rsidR="00057D5E" w:rsidRPr="009742B8" w:rsidRDefault="00057D5E" w:rsidP="005530F9">
      <w:pPr>
        <w:spacing w:line="0" w:lineRule="atLeast"/>
        <w:rPr>
          <w:sz w:val="16"/>
          <w:szCs w:val="16"/>
        </w:rPr>
      </w:pPr>
    </w:p>
    <w:p w:rsidR="005530F9" w:rsidRDefault="005530F9" w:rsidP="009742B8">
      <w:pPr>
        <w:ind w:firstLineChars="200" w:firstLine="320"/>
        <w:rPr>
          <w:rFonts w:ascii="ＭＳ ゴシック" w:eastAsia="ＭＳ ゴシック" w:hAnsi="ＭＳ ゴシック" w:cs="Times New Roman"/>
          <w:sz w:val="16"/>
          <w:szCs w:val="16"/>
          <w:vertAlign w:val="superscript"/>
        </w:rPr>
      </w:pPr>
    </w:p>
    <w:p w:rsidR="00057D5E" w:rsidRPr="00057D5E" w:rsidRDefault="00057D5E" w:rsidP="009742B8">
      <w:pPr>
        <w:ind w:firstLineChars="200" w:firstLine="320"/>
        <w:rPr>
          <w:rFonts w:ascii="ＭＳ ゴシック" w:eastAsia="ＭＳ ゴシック" w:hAnsi="ＭＳ ゴシック" w:cs="Times New Roman"/>
          <w:sz w:val="16"/>
          <w:szCs w:val="16"/>
        </w:rPr>
      </w:pPr>
      <w:r w:rsidRPr="00057D5E">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1</w:t>
      </w:r>
      <w:r w:rsidRPr="00057D5E">
        <w:rPr>
          <w:rFonts w:ascii="ＭＳ ゴシック" w:eastAsia="ＭＳ ゴシック" w:hAnsi="ＭＳ ゴシック" w:cs="Times New Roman" w:hint="eastAsia"/>
          <w:sz w:val="16"/>
          <w:szCs w:val="16"/>
        </w:rPr>
        <w:t>当協会が実施</w:t>
      </w:r>
      <w:r w:rsidR="00A55CD7">
        <w:rPr>
          <w:rFonts w:ascii="ＭＳ ゴシック" w:eastAsia="ＭＳ ゴシック" w:hAnsi="ＭＳ ゴシック" w:cs="Times New Roman" w:hint="eastAsia"/>
          <w:sz w:val="16"/>
          <w:szCs w:val="16"/>
        </w:rPr>
        <w:t>している</w:t>
      </w:r>
      <w:r w:rsidRPr="00057D5E">
        <w:rPr>
          <w:rFonts w:ascii="ＭＳ ゴシック" w:eastAsia="ＭＳ ゴシック" w:hAnsi="ＭＳ ゴシック" w:cs="Times New Roman" w:hint="eastAsia"/>
          <w:sz w:val="16"/>
          <w:szCs w:val="16"/>
        </w:rPr>
        <w:t>安全衛生事業</w:t>
      </w:r>
      <w:r w:rsidR="00A55CD7">
        <w:rPr>
          <w:rFonts w:ascii="ＭＳ ゴシック" w:eastAsia="ＭＳ ゴシック" w:hAnsi="ＭＳ ゴシック" w:cs="Times New Roman" w:hint="eastAsia"/>
          <w:sz w:val="16"/>
          <w:szCs w:val="16"/>
        </w:rPr>
        <w:t>は</w:t>
      </w:r>
      <w:r w:rsidRPr="00057D5E">
        <w:rPr>
          <w:rFonts w:ascii="ＭＳ ゴシック" w:eastAsia="ＭＳ ゴシック" w:hAnsi="ＭＳ ゴシック" w:cs="Times New Roman" w:hint="eastAsia"/>
          <w:sz w:val="16"/>
          <w:szCs w:val="16"/>
        </w:rPr>
        <w:t>次の</w:t>
      </w:r>
      <w:r w:rsidR="00A55CD7">
        <w:rPr>
          <w:rFonts w:ascii="ＭＳ ゴシック" w:eastAsia="ＭＳ ゴシック" w:hAnsi="ＭＳ ゴシック" w:cs="Times New Roman" w:hint="eastAsia"/>
          <w:sz w:val="16"/>
          <w:szCs w:val="16"/>
        </w:rPr>
        <w:t>とおりです</w:t>
      </w:r>
      <w:r w:rsidRPr="00057D5E">
        <w:rPr>
          <w:rFonts w:ascii="ＭＳ ゴシック" w:eastAsia="ＭＳ ゴシック" w:hAnsi="ＭＳ ゴシック" w:cs="Times New Roman" w:hint="eastAsia"/>
          <w:sz w:val="16"/>
          <w:szCs w:val="16"/>
        </w:rPr>
        <w:t>。</w:t>
      </w:r>
    </w:p>
    <w:p w:rsidR="00057D5E" w:rsidRPr="00423B47" w:rsidRDefault="00423B47" w:rsidP="009742B8">
      <w:pPr>
        <w:ind w:firstLineChars="300" w:firstLine="480"/>
        <w:rPr>
          <w:rFonts w:ascii="ＭＳ ゴシック" w:eastAsia="ＭＳ ゴシック" w:hAnsi="ＭＳ ゴシック"/>
          <w:sz w:val="16"/>
          <w:szCs w:val="16"/>
        </w:rPr>
      </w:pPr>
      <w:r w:rsidRPr="00423B47">
        <w:rPr>
          <w:rFonts w:ascii="ＭＳ ゴシック" w:eastAsia="ＭＳ ゴシック" w:hAnsi="ＭＳ ゴシック" w:hint="eastAsia"/>
          <w:sz w:val="16"/>
          <w:szCs w:val="16"/>
        </w:rPr>
        <w:t>チラシの配布やホームページ・会報誌・メール等で会員企業への情報提供</w:t>
      </w:r>
      <w:r w:rsidR="00057D5E" w:rsidRPr="00423B47">
        <w:rPr>
          <w:rFonts w:ascii="ＭＳ ゴシック" w:eastAsia="ＭＳ ゴシック" w:hAnsi="ＭＳ ゴシック" w:cs="Times New Roman" w:hint="eastAsia"/>
          <w:noProof/>
          <w:sz w:val="16"/>
          <w:szCs w:val="16"/>
          <w:vertAlign w:val="superscript"/>
        </w:rPr>
        <mc:AlternateContent>
          <mc:Choice Requires="wps">
            <w:drawing>
              <wp:anchor distT="0" distB="0" distL="114300" distR="114300" simplePos="0" relativeHeight="251659264" behindDoc="0" locked="0" layoutInCell="1" allowOverlap="1" wp14:anchorId="5AE2BEAF" wp14:editId="47BA2F5E">
                <wp:simplePos x="0" y="0"/>
                <wp:positionH relativeFrom="column">
                  <wp:posOffset>198120</wp:posOffset>
                </wp:positionH>
                <wp:positionV relativeFrom="paragraph">
                  <wp:posOffset>8890</wp:posOffset>
                </wp:positionV>
                <wp:extent cx="6416040" cy="198120"/>
                <wp:effectExtent l="0" t="0" r="2286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98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C2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pt;margin-top:.7pt;width:505.2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">
                <v:textbox inset="5.85pt,.7pt,5.85pt,.7pt"/>
              </v:shape>
            </w:pict>
          </mc:Fallback>
        </mc:AlternateContent>
      </w:r>
    </w:p>
    <w:p w:rsidR="00057D5E" w:rsidRPr="00423B47" w:rsidRDefault="00057D5E" w:rsidP="009742B8">
      <w:pPr>
        <w:spacing w:line="0" w:lineRule="atLeast"/>
        <w:ind w:firstLineChars="200" w:firstLine="320"/>
        <w:rPr>
          <w:rFonts w:ascii="ＭＳ ゴシック" w:eastAsia="ＭＳ ゴシック" w:hAnsi="ＭＳ ゴシック" w:cs="Times New Roman"/>
          <w:sz w:val="16"/>
          <w:szCs w:val="16"/>
        </w:rPr>
      </w:pPr>
    </w:p>
    <w:p w:rsidR="00057D5E" w:rsidRPr="009742B8" w:rsidRDefault="00057D5E" w:rsidP="009742B8">
      <w:pPr>
        <w:spacing w:line="0" w:lineRule="atLeast"/>
        <w:ind w:firstLineChars="200" w:firstLine="320"/>
        <w:rPr>
          <w:rFonts w:ascii="ＭＳ ゴシック" w:eastAsia="ＭＳ ゴシック" w:hAnsi="ＭＳ ゴシック" w:cs="Times New Roman"/>
          <w:sz w:val="16"/>
          <w:szCs w:val="16"/>
        </w:rPr>
      </w:pPr>
      <w:r w:rsidRPr="00057D5E">
        <w:rPr>
          <w:rFonts w:ascii="ＭＳ ゴシック" w:eastAsia="ＭＳ ゴシック" w:hAnsi="ＭＳ ゴシック" w:cs="Times New Roman" w:hint="eastAsia"/>
          <w:sz w:val="16"/>
          <w:szCs w:val="16"/>
        </w:rPr>
        <w:t>②当協会が実施する安全衛生に関する研修会</w:t>
      </w:r>
      <w:r w:rsidRPr="00057D5E">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2</w:t>
      </w:r>
      <w:r w:rsidRPr="00057D5E">
        <w:rPr>
          <w:rFonts w:ascii="ＭＳ ゴシック" w:eastAsia="ＭＳ ゴシック" w:hAnsi="ＭＳ ゴシック" w:cs="Times New Roman" w:hint="eastAsia"/>
          <w:sz w:val="16"/>
          <w:szCs w:val="16"/>
        </w:rPr>
        <w:t>に参加</w:t>
      </w:r>
      <w:r w:rsidR="00AB6037">
        <w:rPr>
          <w:rFonts w:ascii="ＭＳ ゴシック" w:eastAsia="ＭＳ ゴシック" w:hAnsi="ＭＳ ゴシック" w:cs="Times New Roman" w:hint="eastAsia"/>
          <w:sz w:val="16"/>
          <w:szCs w:val="16"/>
        </w:rPr>
        <w:t>又は今年度に参加を予定していますか</w:t>
      </w:r>
      <w:r w:rsidRPr="00057D5E">
        <w:rPr>
          <w:rFonts w:ascii="ＭＳ ゴシック" w:eastAsia="ＭＳ ゴシック" w:hAnsi="ＭＳ ゴシック" w:cs="Times New Roman" w:hint="eastAsia"/>
          <w:sz w:val="16"/>
          <w:szCs w:val="16"/>
        </w:rPr>
        <w:t>。該当する番号に○を付けてください。</w:t>
      </w:r>
    </w:p>
    <w:tbl>
      <w:tblPr>
        <w:tblpPr w:leftFromText="142" w:rightFromText="142" w:vertAnchor="text" w:horzAnchor="page" w:tblpX="1213"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tblGrid>
      <w:tr w:rsidR="00057D5E" w:rsidRPr="00057D5E" w:rsidTr="00AB6037">
        <w:trPr>
          <w:trHeight w:hRule="exact" w:val="340"/>
        </w:trPr>
        <w:tc>
          <w:tcPr>
            <w:tcW w:w="2093" w:type="dxa"/>
            <w:tcBorders>
              <w:right w:val="single" w:sz="18" w:space="0" w:color="auto"/>
            </w:tcBorders>
            <w:shd w:val="clear" w:color="auto" w:fill="auto"/>
          </w:tcPr>
          <w:p w:rsidR="00057D5E" w:rsidRPr="00057D5E" w:rsidRDefault="00E14A4E" w:rsidP="00AB6037">
            <w:pPr>
              <w:jc w:val="lef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参加</w:t>
            </w:r>
            <w:r w:rsidR="00AB6037">
              <w:rPr>
                <w:rFonts w:ascii="ＭＳ ゴシック" w:eastAsia="ＭＳ ゴシック" w:hAnsi="ＭＳ ゴシック" w:cs="Times New Roman" w:hint="eastAsia"/>
                <w:sz w:val="16"/>
                <w:szCs w:val="16"/>
              </w:rPr>
              <w:t>又は参加予定である</w:t>
            </w:r>
          </w:p>
        </w:tc>
        <w:tc>
          <w:tcPr>
            <w:tcW w:w="709" w:type="dxa"/>
            <w:tcBorders>
              <w:top w:val="single" w:sz="18" w:space="0" w:color="auto"/>
              <w:left w:val="single" w:sz="18" w:space="0" w:color="auto"/>
              <w:right w:val="single" w:sz="18" w:space="0" w:color="auto"/>
            </w:tcBorders>
            <w:shd w:val="clear" w:color="auto" w:fill="auto"/>
          </w:tcPr>
          <w:p w:rsidR="00057D5E" w:rsidRPr="00057D5E" w:rsidRDefault="00057D5E" w:rsidP="00D14482">
            <w:pPr>
              <w:jc w:val="center"/>
              <w:rPr>
                <w:rFonts w:ascii="ＭＳ ゴシック" w:eastAsia="ＭＳ ゴシック" w:hAnsi="ＭＳ ゴシック" w:cs="Times New Roman"/>
                <w:sz w:val="16"/>
                <w:szCs w:val="16"/>
              </w:rPr>
            </w:pPr>
          </w:p>
        </w:tc>
      </w:tr>
      <w:tr w:rsidR="00057D5E" w:rsidRPr="00057D5E" w:rsidTr="00AB6037">
        <w:trPr>
          <w:trHeight w:hRule="exact" w:val="340"/>
        </w:trPr>
        <w:tc>
          <w:tcPr>
            <w:tcW w:w="2093" w:type="dxa"/>
            <w:tcBorders>
              <w:right w:val="single" w:sz="18" w:space="0" w:color="auto"/>
            </w:tcBorders>
            <w:shd w:val="clear" w:color="auto" w:fill="auto"/>
            <w:vAlign w:val="center"/>
          </w:tcPr>
          <w:p w:rsidR="00057D5E" w:rsidRPr="00057D5E" w:rsidRDefault="00E14A4E" w:rsidP="00D14482">
            <w:pPr>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参加したことはない</w:t>
            </w:r>
          </w:p>
        </w:tc>
        <w:tc>
          <w:tcPr>
            <w:tcW w:w="709" w:type="dxa"/>
            <w:tcBorders>
              <w:left w:val="single" w:sz="18" w:space="0" w:color="auto"/>
              <w:bottom w:val="single" w:sz="18" w:space="0" w:color="auto"/>
              <w:right w:val="single" w:sz="18" w:space="0" w:color="auto"/>
            </w:tcBorders>
            <w:shd w:val="clear" w:color="auto" w:fill="auto"/>
          </w:tcPr>
          <w:p w:rsidR="00057D5E" w:rsidRPr="00057D5E" w:rsidRDefault="00057D5E" w:rsidP="00D14482">
            <w:pPr>
              <w:jc w:val="center"/>
              <w:rPr>
                <w:rFonts w:ascii="ＭＳ ゴシック" w:eastAsia="ＭＳ ゴシック" w:hAnsi="ＭＳ ゴシック" w:cs="Times New Roman"/>
                <w:sz w:val="16"/>
                <w:szCs w:val="16"/>
              </w:rPr>
            </w:pPr>
          </w:p>
        </w:tc>
      </w:tr>
    </w:tbl>
    <w:p w:rsidR="00057D5E" w:rsidRPr="009742B8" w:rsidRDefault="00057D5E" w:rsidP="009742B8">
      <w:pPr>
        <w:spacing w:line="0" w:lineRule="atLeast"/>
        <w:ind w:firstLineChars="200" w:firstLine="320"/>
        <w:rPr>
          <w:rFonts w:ascii="ＭＳ ゴシック" w:eastAsia="ＭＳ ゴシック" w:hAnsi="ＭＳ ゴシック" w:cs="Times New Roman"/>
          <w:sz w:val="16"/>
          <w:szCs w:val="16"/>
        </w:rPr>
      </w:pPr>
    </w:p>
    <w:p w:rsidR="00057D5E" w:rsidRPr="00057D5E" w:rsidRDefault="00057D5E" w:rsidP="009742B8">
      <w:pPr>
        <w:spacing w:line="0" w:lineRule="atLeast"/>
        <w:ind w:firstLineChars="200" w:firstLine="320"/>
        <w:rPr>
          <w:rFonts w:ascii="ＭＳ ゴシック" w:eastAsia="ＭＳ ゴシック" w:hAnsi="ＭＳ ゴシック" w:cs="Times New Roman"/>
          <w:sz w:val="16"/>
          <w:szCs w:val="16"/>
        </w:rPr>
      </w:pPr>
    </w:p>
    <w:p w:rsidR="00057D5E" w:rsidRPr="009742B8" w:rsidRDefault="00057D5E" w:rsidP="00057D5E">
      <w:pPr>
        <w:rPr>
          <w:sz w:val="16"/>
          <w:szCs w:val="16"/>
        </w:rPr>
      </w:pPr>
    </w:p>
    <w:p w:rsidR="00E14A4E" w:rsidRPr="00E14A4E" w:rsidRDefault="009742B8" w:rsidP="009742B8">
      <w:pPr>
        <w:ind w:firstLineChars="200" w:firstLine="320"/>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noProof/>
          <w:sz w:val="16"/>
          <w:szCs w:val="16"/>
          <w:vertAlign w:val="superscript"/>
        </w:rPr>
        <mc:AlternateContent>
          <mc:Choice Requires="wps">
            <w:drawing>
              <wp:anchor distT="0" distB="0" distL="114300" distR="114300" simplePos="0" relativeHeight="251661312" behindDoc="0" locked="0" layoutInCell="1" allowOverlap="1" wp14:anchorId="364D12D9" wp14:editId="45D8CF7F">
                <wp:simplePos x="0" y="0"/>
                <wp:positionH relativeFrom="column">
                  <wp:posOffset>198120</wp:posOffset>
                </wp:positionH>
                <wp:positionV relativeFrom="paragraph">
                  <wp:posOffset>198120</wp:posOffset>
                </wp:positionV>
                <wp:extent cx="6416040" cy="472440"/>
                <wp:effectExtent l="0" t="0" r="2286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7FDC" id="大かっこ 2" o:spid="_x0000_s1026" type="#_x0000_t185" style="position:absolute;left:0;text-align:left;margin-left:15.6pt;margin-top:15.6pt;width:505.2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">
                <v:textbox inset="5.85pt,.7pt,5.85pt,.7pt"/>
              </v:shape>
            </w:pict>
          </mc:Fallback>
        </mc:AlternateContent>
      </w:r>
      <w:r w:rsidR="00E14A4E" w:rsidRPr="00E14A4E">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2</w:t>
      </w:r>
      <w:r w:rsidR="00E14A4E" w:rsidRPr="00E14A4E">
        <w:rPr>
          <w:rFonts w:ascii="ＭＳ ゴシック" w:eastAsia="ＭＳ ゴシック" w:hAnsi="ＭＳ ゴシック" w:cs="Times New Roman" w:hint="eastAsia"/>
          <w:sz w:val="16"/>
          <w:szCs w:val="16"/>
        </w:rPr>
        <w:t>当協会が実施</w:t>
      </w:r>
      <w:r w:rsidR="00A55CD7">
        <w:rPr>
          <w:rFonts w:ascii="ＭＳ ゴシック" w:eastAsia="ＭＳ ゴシック" w:hAnsi="ＭＳ ゴシック" w:cs="Times New Roman" w:hint="eastAsia"/>
          <w:sz w:val="16"/>
          <w:szCs w:val="16"/>
        </w:rPr>
        <w:t>している</w:t>
      </w:r>
      <w:r w:rsidR="00E14A4E" w:rsidRPr="00E14A4E">
        <w:rPr>
          <w:rFonts w:ascii="ＭＳ ゴシック" w:eastAsia="ＭＳ ゴシック" w:hAnsi="ＭＳ ゴシック" w:cs="Times New Roman" w:hint="eastAsia"/>
          <w:sz w:val="16"/>
          <w:szCs w:val="16"/>
        </w:rPr>
        <w:t>安全衛生に関する研修会</w:t>
      </w:r>
      <w:r w:rsidR="00A55CD7">
        <w:rPr>
          <w:rFonts w:ascii="ＭＳ ゴシック" w:eastAsia="ＭＳ ゴシック" w:hAnsi="ＭＳ ゴシック" w:cs="Times New Roman" w:hint="eastAsia"/>
          <w:sz w:val="16"/>
          <w:szCs w:val="16"/>
        </w:rPr>
        <w:t>は</w:t>
      </w:r>
      <w:r w:rsidR="00E14A4E" w:rsidRPr="00E14A4E">
        <w:rPr>
          <w:rFonts w:ascii="ＭＳ ゴシック" w:eastAsia="ＭＳ ゴシック" w:hAnsi="ＭＳ ゴシック" w:cs="Times New Roman" w:hint="eastAsia"/>
          <w:sz w:val="16"/>
          <w:szCs w:val="16"/>
        </w:rPr>
        <w:t>次の</w:t>
      </w:r>
      <w:r w:rsidR="00A55CD7">
        <w:rPr>
          <w:rFonts w:ascii="ＭＳ ゴシック" w:eastAsia="ＭＳ ゴシック" w:hAnsi="ＭＳ ゴシック" w:cs="Times New Roman" w:hint="eastAsia"/>
          <w:sz w:val="16"/>
          <w:szCs w:val="16"/>
        </w:rPr>
        <w:t>とおりです</w:t>
      </w:r>
      <w:r w:rsidR="00E14A4E" w:rsidRPr="00E14A4E">
        <w:rPr>
          <w:rFonts w:ascii="ＭＳ ゴシック" w:eastAsia="ＭＳ ゴシック" w:hAnsi="ＭＳ ゴシック" w:cs="Times New Roman" w:hint="eastAsia"/>
          <w:sz w:val="16"/>
          <w:szCs w:val="16"/>
        </w:rPr>
        <w:t>。</w:t>
      </w:r>
    </w:p>
    <w:p w:rsidR="00E14A4E" w:rsidRPr="00E14A4E" w:rsidRDefault="00624BC4" w:rsidP="00624BC4">
      <w:pPr>
        <w:spacing w:line="0" w:lineRule="atLeast"/>
        <w:ind w:firstLineChars="200" w:firstLine="320"/>
        <w:rPr>
          <w:rFonts w:ascii="ＭＳ ゴシック" w:eastAsia="ＭＳ ゴシック" w:hAnsi="ＭＳ ゴシック" w:cs="Times New Roman"/>
          <w:b/>
          <w:color w:val="FF0000"/>
          <w:sz w:val="16"/>
          <w:szCs w:val="16"/>
        </w:rPr>
      </w:pPr>
      <w:r>
        <w:rPr>
          <w:rFonts w:ascii="ＭＳ ゴシック" w:eastAsia="ＭＳ ゴシック" w:hAnsi="ＭＳ ゴシック" w:cs="Times New Roman" w:hint="eastAsia"/>
          <w:sz w:val="16"/>
          <w:szCs w:val="16"/>
        </w:rPr>
        <w:t xml:space="preserve">　安全衛生管理研修会</w:t>
      </w:r>
    </w:p>
    <w:p w:rsidR="00E14A4E" w:rsidRPr="009742B8" w:rsidRDefault="00E14A4E" w:rsidP="00E14A4E">
      <w:pPr>
        <w:spacing w:line="0" w:lineRule="atLeast"/>
        <w:rPr>
          <w:sz w:val="16"/>
          <w:szCs w:val="16"/>
        </w:rPr>
      </w:pPr>
    </w:p>
    <w:p w:rsidR="00416A0F" w:rsidRDefault="00416A0F" w:rsidP="00E14A4E">
      <w:pPr>
        <w:spacing w:line="0" w:lineRule="atLeast"/>
        <w:rPr>
          <w:rFonts w:ascii="ＭＳ ゴシック" w:eastAsia="ＭＳ ゴシック" w:hAnsi="ＭＳ ゴシック" w:cs="Times New Roman"/>
          <w:sz w:val="16"/>
          <w:szCs w:val="16"/>
        </w:rPr>
      </w:pPr>
    </w:p>
    <w:p w:rsidR="00416A0F" w:rsidRDefault="00416A0F" w:rsidP="00E14A4E">
      <w:pPr>
        <w:spacing w:line="0" w:lineRule="atLeast"/>
        <w:rPr>
          <w:rFonts w:ascii="ＭＳ ゴシック" w:eastAsia="ＭＳ ゴシック" w:hAnsi="ＭＳ ゴシック" w:cs="Times New Roman"/>
          <w:sz w:val="16"/>
          <w:szCs w:val="16"/>
        </w:rPr>
      </w:pPr>
    </w:p>
    <w:p w:rsidR="00E14A4E" w:rsidRPr="00E14A4E" w:rsidRDefault="00E14A4E" w:rsidP="00E14A4E">
      <w:pPr>
        <w:spacing w:line="0" w:lineRule="atLeast"/>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【２】全国産業廃棄物連合会が提供している安全衛生活動の支援ツールに関する事項について</w:t>
      </w:r>
    </w:p>
    <w:p w:rsidR="00E14A4E" w:rsidRPr="00E14A4E" w:rsidRDefault="00E14A4E" w:rsidP="009742B8">
      <w:pPr>
        <w:spacing w:line="0" w:lineRule="atLeast"/>
        <w:ind w:leftChars="135" w:left="283" w:firstLineChars="6" w:firstLine="1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全国産業廃棄物連合会がホームページ（</w:t>
      </w:r>
      <w:hyperlink r:id="rId7" w:history="1">
        <w:r w:rsidRPr="009742B8">
          <w:rPr>
            <w:rFonts w:ascii="ＭＳ ゴシック" w:eastAsia="ＭＳ ゴシック" w:hAnsi="ＭＳ ゴシック" w:cs="Times New Roman"/>
            <w:color w:val="0000FF"/>
            <w:sz w:val="16"/>
            <w:szCs w:val="16"/>
            <w:u w:val="single"/>
          </w:rPr>
          <w:t>http://www.zensanpairen.or.jp/disposal/07/index.html</w:t>
        </w:r>
      </w:hyperlink>
      <w:r w:rsidRPr="00E14A4E">
        <w:rPr>
          <w:rFonts w:ascii="ＭＳ ゴシック" w:eastAsia="ＭＳ ゴシック" w:hAnsi="ＭＳ ゴシック" w:cs="Times New Roman" w:hint="eastAsia"/>
          <w:sz w:val="16"/>
          <w:szCs w:val="16"/>
        </w:rPr>
        <w:t>）上で公開している安全衛生活動を支援するツール</w:t>
      </w:r>
      <w:r w:rsidRPr="00E14A4E">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3</w:t>
      </w:r>
      <w:r w:rsidRPr="00E14A4E">
        <w:rPr>
          <w:rFonts w:ascii="ＭＳ ゴシック" w:eastAsia="ＭＳ ゴシック" w:hAnsi="ＭＳ ゴシック" w:cs="Times New Roman" w:hint="eastAsia"/>
          <w:sz w:val="16"/>
          <w:szCs w:val="16"/>
        </w:rPr>
        <w:t>を知っていますか。該当する番号に○を付けてください。</w:t>
      </w:r>
    </w:p>
    <w:tbl>
      <w:tblPr>
        <w:tblpPr w:leftFromText="142" w:rightFromText="142" w:vertAnchor="text" w:horzAnchor="page" w:tblpX="1213"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tblGrid>
      <w:tr w:rsidR="00E14A4E" w:rsidRPr="00057D5E" w:rsidTr="00AB6037">
        <w:trPr>
          <w:trHeight w:hRule="exact" w:val="340"/>
        </w:trPr>
        <w:tc>
          <w:tcPr>
            <w:tcW w:w="2093" w:type="dxa"/>
            <w:tcBorders>
              <w:right w:val="single" w:sz="18" w:space="0" w:color="auto"/>
            </w:tcBorders>
            <w:shd w:val="clear" w:color="auto" w:fill="auto"/>
          </w:tcPr>
          <w:p w:rsidR="00E14A4E" w:rsidRPr="00057D5E" w:rsidRDefault="00E14A4E" w:rsidP="00D14482">
            <w:pPr>
              <w:jc w:val="lef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知っている</w:t>
            </w:r>
          </w:p>
        </w:tc>
        <w:tc>
          <w:tcPr>
            <w:tcW w:w="709" w:type="dxa"/>
            <w:tcBorders>
              <w:top w:val="single" w:sz="18" w:space="0" w:color="auto"/>
              <w:left w:val="single" w:sz="18" w:space="0" w:color="auto"/>
              <w:right w:val="single" w:sz="18" w:space="0" w:color="auto"/>
            </w:tcBorders>
            <w:shd w:val="clear" w:color="auto" w:fill="auto"/>
          </w:tcPr>
          <w:p w:rsidR="00E14A4E" w:rsidRPr="00057D5E" w:rsidRDefault="00E14A4E" w:rsidP="00D14482">
            <w:pPr>
              <w:jc w:val="center"/>
              <w:rPr>
                <w:rFonts w:ascii="ＭＳ ゴシック" w:eastAsia="ＭＳ ゴシック" w:hAnsi="ＭＳ ゴシック" w:cs="Times New Roman"/>
                <w:sz w:val="16"/>
                <w:szCs w:val="16"/>
              </w:rPr>
            </w:pPr>
          </w:p>
        </w:tc>
      </w:tr>
      <w:tr w:rsidR="00E14A4E" w:rsidRPr="00057D5E" w:rsidTr="00AB6037">
        <w:trPr>
          <w:trHeight w:hRule="exact" w:val="340"/>
        </w:trPr>
        <w:tc>
          <w:tcPr>
            <w:tcW w:w="2093" w:type="dxa"/>
            <w:tcBorders>
              <w:right w:val="single" w:sz="18" w:space="0" w:color="auto"/>
            </w:tcBorders>
            <w:shd w:val="clear" w:color="auto" w:fill="auto"/>
            <w:vAlign w:val="center"/>
          </w:tcPr>
          <w:p w:rsidR="00E14A4E" w:rsidRPr="00057D5E" w:rsidRDefault="00E14A4E" w:rsidP="00D14482">
            <w:pPr>
              <w:rPr>
                <w:rFonts w:ascii="ＭＳ ゴシック" w:eastAsia="ＭＳ ゴシック" w:hAnsi="ＭＳ ゴシック" w:cs="Times New Roman"/>
                <w:sz w:val="16"/>
                <w:szCs w:val="16"/>
              </w:rPr>
            </w:pPr>
            <w:r w:rsidRPr="00057D5E">
              <w:rPr>
                <w:rFonts w:ascii="ＭＳ ゴシック" w:eastAsia="ＭＳ ゴシック" w:hAnsi="ＭＳ ゴシック" w:cs="Times New Roman" w:hint="eastAsia"/>
                <w:sz w:val="16"/>
                <w:szCs w:val="16"/>
              </w:rPr>
              <w:t>知らない</w:t>
            </w:r>
          </w:p>
        </w:tc>
        <w:tc>
          <w:tcPr>
            <w:tcW w:w="709" w:type="dxa"/>
            <w:tcBorders>
              <w:left w:val="single" w:sz="18" w:space="0" w:color="auto"/>
              <w:bottom w:val="single" w:sz="18" w:space="0" w:color="auto"/>
              <w:right w:val="single" w:sz="18" w:space="0" w:color="auto"/>
            </w:tcBorders>
            <w:shd w:val="clear" w:color="auto" w:fill="auto"/>
          </w:tcPr>
          <w:p w:rsidR="00E14A4E" w:rsidRPr="00057D5E" w:rsidRDefault="00E14A4E" w:rsidP="00D14482">
            <w:pPr>
              <w:jc w:val="center"/>
              <w:rPr>
                <w:rFonts w:ascii="ＭＳ ゴシック" w:eastAsia="ＭＳ ゴシック" w:hAnsi="ＭＳ ゴシック" w:cs="Times New Roman"/>
                <w:sz w:val="16"/>
                <w:szCs w:val="16"/>
              </w:rPr>
            </w:pPr>
          </w:p>
        </w:tc>
      </w:tr>
    </w:tbl>
    <w:p w:rsidR="00E14A4E" w:rsidRPr="009742B8" w:rsidRDefault="00E14A4E" w:rsidP="00E14A4E">
      <w:pPr>
        <w:spacing w:line="0" w:lineRule="atLeast"/>
        <w:ind w:leftChars="135" w:left="283"/>
        <w:rPr>
          <w:sz w:val="16"/>
          <w:szCs w:val="16"/>
        </w:rPr>
      </w:pPr>
    </w:p>
    <w:p w:rsidR="00E14A4E" w:rsidRPr="009742B8" w:rsidRDefault="00E14A4E" w:rsidP="00E14A4E">
      <w:pPr>
        <w:spacing w:line="0" w:lineRule="atLeast"/>
        <w:ind w:leftChars="135" w:left="283"/>
        <w:rPr>
          <w:sz w:val="16"/>
          <w:szCs w:val="16"/>
        </w:rPr>
      </w:pPr>
    </w:p>
    <w:p w:rsidR="00E14A4E" w:rsidRPr="009742B8" w:rsidRDefault="00E14A4E" w:rsidP="00E14A4E">
      <w:pPr>
        <w:spacing w:line="0" w:lineRule="atLeast"/>
        <w:ind w:leftChars="135" w:left="283"/>
        <w:rPr>
          <w:sz w:val="16"/>
          <w:szCs w:val="16"/>
        </w:rPr>
      </w:pPr>
    </w:p>
    <w:p w:rsidR="00E14A4E" w:rsidRPr="009742B8" w:rsidRDefault="00E14A4E" w:rsidP="00E14A4E">
      <w:pPr>
        <w:spacing w:line="0" w:lineRule="atLeast"/>
        <w:ind w:leftChars="135" w:left="283"/>
        <w:rPr>
          <w:sz w:val="16"/>
          <w:szCs w:val="16"/>
        </w:rPr>
      </w:pPr>
    </w:p>
    <w:p w:rsidR="00E14A4E" w:rsidRPr="009742B8" w:rsidRDefault="00E14A4E" w:rsidP="00E14A4E">
      <w:pPr>
        <w:spacing w:line="0" w:lineRule="atLeast"/>
        <w:ind w:leftChars="135" w:left="283"/>
        <w:rPr>
          <w:sz w:val="16"/>
          <w:szCs w:val="16"/>
        </w:rPr>
      </w:pPr>
    </w:p>
    <w:p w:rsidR="00E14A4E" w:rsidRPr="00E14A4E" w:rsidRDefault="00E14A4E" w:rsidP="009742B8">
      <w:pPr>
        <w:spacing w:line="0" w:lineRule="atLeast"/>
        <w:ind w:leftChars="202" w:left="424" w:firstLineChars="6" w:firstLine="1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vertAlign w:val="superscript"/>
        </w:rPr>
        <w:t>※</w:t>
      </w:r>
      <w:r w:rsidR="00A55CD7">
        <w:rPr>
          <w:rFonts w:ascii="ＭＳ ゴシック" w:eastAsia="ＭＳ ゴシック" w:hAnsi="ＭＳ ゴシック" w:cs="Times New Roman" w:hint="eastAsia"/>
          <w:sz w:val="16"/>
          <w:szCs w:val="16"/>
          <w:vertAlign w:val="superscript"/>
        </w:rPr>
        <w:t>3</w:t>
      </w:r>
      <w:r w:rsidRPr="00E14A4E">
        <w:rPr>
          <w:rFonts w:ascii="ＭＳ ゴシック" w:eastAsia="ＭＳ ゴシック" w:hAnsi="ＭＳ ゴシック" w:cs="Times New Roman" w:hint="eastAsia"/>
          <w:sz w:val="16"/>
          <w:szCs w:val="16"/>
        </w:rPr>
        <w:t>全国産業廃棄物連合会の安全衛生活動を支援するツールとして次のものがあります。</w:t>
      </w:r>
    </w:p>
    <w:p w:rsidR="00E14A4E" w:rsidRPr="00E14A4E" w:rsidRDefault="005530F9" w:rsidP="005530F9">
      <w:pPr>
        <w:tabs>
          <w:tab w:val="left" w:pos="9214"/>
        </w:tabs>
        <w:spacing w:line="0" w:lineRule="atLeast"/>
        <w:ind w:leftChars="270" w:left="567" w:firstLineChars="50" w:firstLine="80"/>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noProof/>
          <w:sz w:val="16"/>
          <w:szCs w:val="16"/>
        </w:rPr>
        <mc:AlternateContent>
          <mc:Choice Requires="wps">
            <w:drawing>
              <wp:anchor distT="0" distB="0" distL="114300" distR="114300" simplePos="0" relativeHeight="251663360" behindDoc="0" locked="0" layoutInCell="1" allowOverlap="1" wp14:anchorId="0509813F" wp14:editId="58AFFA51">
                <wp:simplePos x="0" y="0"/>
                <wp:positionH relativeFrom="column">
                  <wp:posOffset>198120</wp:posOffset>
                </wp:positionH>
                <wp:positionV relativeFrom="paragraph">
                  <wp:posOffset>5715</wp:posOffset>
                </wp:positionV>
                <wp:extent cx="6416040" cy="640080"/>
                <wp:effectExtent l="0" t="0" r="2286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640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1912" id="大かっこ 3" o:spid="_x0000_s1026" type="#_x0000_t185" style="position:absolute;left:0;text-align:left;margin-left:15.6pt;margin-top:.45pt;width:505.2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yfng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">
                <v:textbox inset="5.85pt,.7pt,5.85pt,.7pt"/>
              </v:shape>
            </w:pict>
          </mc:Fallback>
        </mc:AlternateContent>
      </w:r>
      <w:r w:rsidR="00E14A4E" w:rsidRPr="00E14A4E">
        <w:rPr>
          <w:rFonts w:ascii="ＭＳ ゴシック" w:eastAsia="ＭＳ ゴシック" w:hAnsi="ＭＳ ゴシック" w:cs="Times New Roman" w:hint="eastAsia"/>
          <w:sz w:val="16"/>
          <w:szCs w:val="16"/>
        </w:rPr>
        <w:t xml:space="preserve">・安全衛生活動に係るパンフレット　　</w:t>
      </w:r>
      <w:r w:rsidR="009742B8">
        <w:rPr>
          <w:rFonts w:ascii="ＭＳ ゴシック" w:eastAsia="ＭＳ ゴシック" w:hAnsi="ＭＳ ゴシック" w:cs="Times New Roman" w:hint="eastAsia"/>
          <w:sz w:val="16"/>
          <w:szCs w:val="16"/>
        </w:rPr>
        <w:t xml:space="preserve"> </w:t>
      </w:r>
      <w:r w:rsidR="00E14A4E" w:rsidRPr="00E14A4E">
        <w:rPr>
          <w:rFonts w:ascii="ＭＳ ゴシック" w:eastAsia="ＭＳ ゴシック" w:hAnsi="ＭＳ ゴシック" w:cs="Times New Roman" w:hint="eastAsia"/>
          <w:sz w:val="16"/>
          <w:szCs w:val="16"/>
        </w:rPr>
        <w:t>・産業廃棄物処理業ヒヤリハットデータベース</w:t>
      </w:r>
    </w:p>
    <w:p w:rsidR="00E14A4E" w:rsidRPr="00E14A4E" w:rsidRDefault="00E14A4E" w:rsidP="009742B8">
      <w:pPr>
        <w:spacing w:line="0" w:lineRule="atLeast"/>
        <w:ind w:firstLineChars="400" w:firstLine="64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・産業廃棄物処理業におけるモデル安全衛生規程及び解説</w:t>
      </w:r>
      <w:r w:rsidR="009742B8">
        <w:rPr>
          <w:rFonts w:ascii="ＭＳ ゴシック" w:eastAsia="ＭＳ ゴシック" w:hAnsi="ＭＳ ゴシック" w:cs="Times New Roman" w:hint="eastAsia"/>
          <w:sz w:val="16"/>
          <w:szCs w:val="16"/>
        </w:rPr>
        <w:t xml:space="preserve"> </w:t>
      </w:r>
      <w:r w:rsidRPr="00E14A4E">
        <w:rPr>
          <w:rFonts w:ascii="ＭＳ ゴシック" w:eastAsia="ＭＳ ゴシック" w:hAnsi="ＭＳ ゴシック" w:cs="Times New Roman" w:hint="eastAsia"/>
          <w:sz w:val="16"/>
          <w:szCs w:val="16"/>
        </w:rPr>
        <w:t xml:space="preserve">　　・安全衛生規程作成支援ツール</w:t>
      </w:r>
      <w:r w:rsidR="009742B8">
        <w:rPr>
          <w:rFonts w:ascii="ＭＳ ゴシック" w:eastAsia="ＭＳ ゴシック" w:hAnsi="ＭＳ ゴシック" w:cs="Times New Roman" w:hint="eastAsia"/>
          <w:sz w:val="16"/>
          <w:szCs w:val="16"/>
        </w:rPr>
        <w:t xml:space="preserve"> </w:t>
      </w:r>
      <w:r w:rsidRPr="00E14A4E">
        <w:rPr>
          <w:rFonts w:ascii="ＭＳ ゴシック" w:eastAsia="ＭＳ ゴシック" w:hAnsi="ＭＳ ゴシック" w:cs="Times New Roman" w:hint="eastAsia"/>
          <w:sz w:val="16"/>
          <w:szCs w:val="16"/>
        </w:rPr>
        <w:t xml:space="preserve">　　・安全衛生チェックリスト</w:t>
      </w:r>
    </w:p>
    <w:p w:rsidR="00E14A4E" w:rsidRPr="00E14A4E" w:rsidRDefault="00E14A4E" w:rsidP="009742B8">
      <w:pPr>
        <w:spacing w:line="0" w:lineRule="atLeast"/>
        <w:ind w:firstLineChars="400" w:firstLine="64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・産業廃棄物処理業におけるリスクアセスメントマニュアル</w:t>
      </w:r>
    </w:p>
    <w:p w:rsidR="00E14A4E" w:rsidRPr="00E14A4E" w:rsidRDefault="00E14A4E" w:rsidP="009742B8">
      <w:pPr>
        <w:spacing w:line="0" w:lineRule="atLeast"/>
        <w:ind w:firstLineChars="400" w:firstLine="64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 xml:space="preserve">・産業廃棄物処理業におけるリスクアセスメント～災害ゼロをめざして～　</w:t>
      </w:r>
      <w:r w:rsidR="009742B8">
        <w:rPr>
          <w:rFonts w:ascii="ＭＳ ゴシック" w:eastAsia="ＭＳ ゴシック" w:hAnsi="ＭＳ ゴシック" w:cs="Times New Roman" w:hint="eastAsia"/>
          <w:sz w:val="16"/>
          <w:szCs w:val="16"/>
        </w:rPr>
        <w:t xml:space="preserve"> </w:t>
      </w:r>
      <w:r w:rsidRPr="00E14A4E">
        <w:rPr>
          <w:rFonts w:ascii="ＭＳ ゴシック" w:eastAsia="ＭＳ ゴシック" w:hAnsi="ＭＳ ゴシック" w:cs="Times New Roman" w:hint="eastAsia"/>
          <w:sz w:val="16"/>
          <w:szCs w:val="16"/>
        </w:rPr>
        <w:t xml:space="preserve">　・リスクアセスメントの実施支援システム</w:t>
      </w:r>
    </w:p>
    <w:p w:rsidR="00E14A4E" w:rsidRPr="009742B8" w:rsidRDefault="00E14A4E" w:rsidP="009742B8">
      <w:pPr>
        <w:spacing w:line="0" w:lineRule="atLeast"/>
        <w:ind w:firstLineChars="400" w:firstLine="640"/>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 xml:space="preserve">・交通労働災害防止のためのガイドライン　　　　　　　　　　　　　　　　　　　　　　　　　</w:t>
      </w:r>
    </w:p>
    <w:p w:rsidR="00E14A4E" w:rsidRPr="009742B8" w:rsidRDefault="00E14A4E" w:rsidP="00E14A4E">
      <w:pPr>
        <w:spacing w:line="0" w:lineRule="atLeast"/>
        <w:rPr>
          <w:rFonts w:ascii="ＭＳ ゴシック" w:eastAsia="ＭＳ ゴシック" w:hAnsi="ＭＳ ゴシック" w:cs="Times New Roman"/>
          <w:sz w:val="16"/>
          <w:szCs w:val="16"/>
        </w:rPr>
      </w:pPr>
    </w:p>
    <w:p w:rsidR="00E14A4E" w:rsidRPr="00E14A4E" w:rsidRDefault="00E14A4E" w:rsidP="00E14A4E">
      <w:pPr>
        <w:spacing w:line="0" w:lineRule="atLeast"/>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【３】安全衛生活動に関する事項について</w:t>
      </w:r>
    </w:p>
    <w:p w:rsidR="00E14A4E" w:rsidRPr="009742B8" w:rsidRDefault="00E14A4E" w:rsidP="009742B8">
      <w:pPr>
        <w:spacing w:line="0" w:lineRule="atLeast"/>
        <w:ind w:firstLineChars="200" w:firstLine="320"/>
        <w:rPr>
          <w:rFonts w:ascii="ＭＳ ゴシック" w:eastAsia="ＭＳ ゴシック" w:hAnsi="ＭＳ ゴシック" w:cs="Times New Roman"/>
          <w:sz w:val="16"/>
          <w:szCs w:val="16"/>
        </w:rPr>
      </w:pPr>
      <w:r w:rsidRPr="00E14A4E">
        <w:rPr>
          <w:rFonts w:ascii="ＭＳ ゴシック" w:eastAsia="ＭＳ ゴシック" w:hAnsi="ＭＳ ゴシック" w:cs="Times New Roman" w:hint="eastAsia"/>
          <w:sz w:val="16"/>
          <w:szCs w:val="16"/>
        </w:rPr>
        <w:t>安全衛生に関してどのような取り組みを実施</w:t>
      </w:r>
      <w:r w:rsidR="00AB6037">
        <w:rPr>
          <w:rFonts w:ascii="ＭＳ ゴシック" w:eastAsia="ＭＳ ゴシック" w:hAnsi="ＭＳ ゴシック" w:cs="Times New Roman" w:hint="eastAsia"/>
          <w:sz w:val="16"/>
          <w:szCs w:val="16"/>
        </w:rPr>
        <w:t>又は今年度に実施を予定</w:t>
      </w:r>
      <w:r w:rsidRPr="00E14A4E">
        <w:rPr>
          <w:rFonts w:ascii="ＭＳ ゴシック" w:eastAsia="ＭＳ ゴシック" w:hAnsi="ＭＳ ゴシック" w:cs="Times New Roman" w:hint="eastAsia"/>
          <w:sz w:val="16"/>
          <w:szCs w:val="16"/>
        </w:rPr>
        <w:t>していますか。該当する番号のすべてに○を付けてください。</w:t>
      </w:r>
    </w:p>
    <w:tbl>
      <w:tblPr>
        <w:tblW w:w="10206"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06"/>
      </w:tblGrid>
      <w:tr w:rsidR="00E14A4E" w:rsidRPr="009742B8" w:rsidTr="009742B8">
        <w:trPr>
          <w:trHeight w:val="350"/>
        </w:trPr>
        <w:tc>
          <w:tcPr>
            <w:tcW w:w="10206" w:type="dxa"/>
            <w:shd w:val="clear" w:color="auto" w:fill="auto"/>
          </w:tcPr>
          <w:p w:rsidR="00E14A4E" w:rsidRPr="009742B8" w:rsidRDefault="00E14A4E" w:rsidP="00D14482">
            <w:pPr>
              <w:rPr>
                <w:rFonts w:ascii="ＭＳ ゴシック" w:eastAsia="ＭＳ ゴシック" w:hAnsi="ＭＳ ゴシック"/>
                <w:sz w:val="16"/>
                <w:szCs w:val="16"/>
              </w:rPr>
            </w:pPr>
            <w:r w:rsidRPr="009742B8">
              <w:rPr>
                <w:rFonts w:ascii="ＭＳ ゴシック" w:eastAsia="ＭＳ ゴシック" w:hAnsi="ＭＳ ゴシック" w:hint="eastAsia"/>
                <w:sz w:val="16"/>
                <w:szCs w:val="16"/>
              </w:rPr>
              <w:t>１．　安全衛生パトロール　　　　２．　ヒヤリ・ハット活動　　　　３．　リスクアセスメント　　　　４．　安全衛生規程の作成</w:t>
            </w:r>
          </w:p>
        </w:tc>
      </w:tr>
    </w:tbl>
    <w:p w:rsidR="00E14A4E" w:rsidRPr="00E14A4E" w:rsidRDefault="00E14A4E" w:rsidP="009742B8">
      <w:pPr>
        <w:spacing w:line="0" w:lineRule="atLeast"/>
        <w:ind w:firstLineChars="200" w:firstLine="320"/>
        <w:rPr>
          <w:rFonts w:ascii="ＭＳ ゴシック" w:eastAsia="ＭＳ ゴシック" w:hAnsi="ＭＳ ゴシック" w:cs="Times New Roman"/>
          <w:sz w:val="16"/>
          <w:szCs w:val="16"/>
        </w:rPr>
      </w:pPr>
    </w:p>
    <w:p w:rsidR="00211B2A" w:rsidRPr="00211B2A" w:rsidRDefault="00211B2A" w:rsidP="00211B2A">
      <w:pPr>
        <w:spacing w:line="0" w:lineRule="atLeast"/>
        <w:rPr>
          <w:rFonts w:ascii="ＭＳ ゴシック" w:eastAsia="ＭＳ ゴシック" w:hAnsi="ＭＳ ゴシック" w:cs="Times New Roman"/>
          <w:sz w:val="16"/>
          <w:szCs w:val="16"/>
        </w:rPr>
      </w:pPr>
      <w:r w:rsidRPr="00211B2A">
        <w:rPr>
          <w:rFonts w:ascii="ＭＳ ゴシック" w:eastAsia="ＭＳ ゴシック" w:hAnsi="ＭＳ ゴシック" w:cs="Times New Roman" w:hint="eastAsia"/>
          <w:sz w:val="16"/>
          <w:szCs w:val="16"/>
        </w:rPr>
        <w:t>【４】安全衛生管理体制に関する事項について</w:t>
      </w:r>
    </w:p>
    <w:p w:rsidR="00211B2A" w:rsidRPr="009742B8" w:rsidRDefault="00211B2A" w:rsidP="00211B2A">
      <w:pPr>
        <w:tabs>
          <w:tab w:val="left" w:pos="142"/>
        </w:tabs>
        <w:spacing w:line="0" w:lineRule="atLeast"/>
        <w:ind w:leftChars="135" w:left="283" w:firstLine="2"/>
        <w:rPr>
          <w:rFonts w:ascii="ＭＳ ゴシック" w:eastAsia="ＭＳ ゴシック" w:hAnsi="ＭＳ ゴシック" w:cs="Times New Roman"/>
          <w:sz w:val="16"/>
          <w:szCs w:val="16"/>
        </w:rPr>
      </w:pPr>
      <w:r w:rsidRPr="00211B2A">
        <w:rPr>
          <w:rFonts w:ascii="ＭＳ ゴシック" w:eastAsia="ＭＳ ゴシック" w:hAnsi="ＭＳ ゴシック" w:cs="Times New Roman" w:hint="eastAsia"/>
          <w:sz w:val="16"/>
          <w:szCs w:val="16"/>
        </w:rPr>
        <w:t>貴社では、安全衛生の担当者（安全衛生スタッフ、安全衛生推進者、産業医、安全管理者、衛生管理者、総括安全衛生管理者）を選任</w:t>
      </w:r>
      <w:r w:rsidRPr="00211B2A">
        <w:rPr>
          <w:rFonts w:ascii="ＭＳ ゴシック" w:eastAsia="ＭＳ ゴシック" w:hAnsi="ＭＳ ゴシック" w:cs="Times New Roman" w:hint="eastAsia"/>
          <w:sz w:val="16"/>
          <w:szCs w:val="16"/>
          <w:vertAlign w:val="superscript"/>
        </w:rPr>
        <w:t>※</w:t>
      </w:r>
      <w:r w:rsidR="00AB6037">
        <w:rPr>
          <w:rFonts w:ascii="ＭＳ ゴシック" w:eastAsia="ＭＳ ゴシック" w:hAnsi="ＭＳ ゴシック" w:cs="Times New Roman" w:hint="eastAsia"/>
          <w:sz w:val="16"/>
          <w:szCs w:val="16"/>
        </w:rPr>
        <w:t>又は</w:t>
      </w:r>
      <w:r w:rsidR="00412F37">
        <w:rPr>
          <w:rFonts w:ascii="ＭＳ ゴシック" w:eastAsia="ＭＳ ゴシック" w:hAnsi="ＭＳ ゴシック" w:cs="Times New Roman" w:hint="eastAsia"/>
          <w:sz w:val="16"/>
          <w:szCs w:val="16"/>
        </w:rPr>
        <w:t>今</w:t>
      </w:r>
      <w:r w:rsidR="00AB6037">
        <w:rPr>
          <w:rFonts w:ascii="ＭＳ ゴシック" w:eastAsia="ＭＳ ゴシック" w:hAnsi="ＭＳ ゴシック" w:cs="Times New Roman" w:hint="eastAsia"/>
          <w:sz w:val="16"/>
          <w:szCs w:val="16"/>
        </w:rPr>
        <w:t>年度に選任を予定し</w:t>
      </w:r>
      <w:r w:rsidRPr="00211B2A">
        <w:rPr>
          <w:rFonts w:ascii="ＭＳ ゴシック" w:eastAsia="ＭＳ ゴシック" w:hAnsi="ＭＳ ゴシック" w:cs="Times New Roman" w:hint="eastAsia"/>
          <w:sz w:val="16"/>
          <w:szCs w:val="16"/>
        </w:rPr>
        <w:t>ていますか。該当する番号に○を付けてください。</w:t>
      </w:r>
    </w:p>
    <w:tbl>
      <w:tblPr>
        <w:tblpPr w:leftFromText="142" w:rightFromText="142" w:vertAnchor="text" w:horzAnchor="page" w:tblpX="1213"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68"/>
      </w:tblGrid>
      <w:tr w:rsidR="00211B2A" w:rsidRPr="00057D5E" w:rsidTr="00412F37">
        <w:trPr>
          <w:trHeight w:hRule="exact" w:val="340"/>
        </w:trPr>
        <w:tc>
          <w:tcPr>
            <w:tcW w:w="2034" w:type="dxa"/>
            <w:tcBorders>
              <w:right w:val="single" w:sz="18" w:space="0" w:color="auto"/>
            </w:tcBorders>
            <w:shd w:val="clear" w:color="auto" w:fill="auto"/>
          </w:tcPr>
          <w:p w:rsidR="00211B2A" w:rsidRPr="00057D5E" w:rsidRDefault="00211B2A" w:rsidP="00412F37">
            <w:pPr>
              <w:jc w:val="lef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選任</w:t>
            </w:r>
            <w:r w:rsidR="00412F37">
              <w:rPr>
                <w:rFonts w:ascii="ＭＳ ゴシック" w:eastAsia="ＭＳ ゴシック" w:hAnsi="ＭＳ ゴシック" w:cs="Times New Roman" w:hint="eastAsia"/>
                <w:sz w:val="16"/>
                <w:szCs w:val="16"/>
              </w:rPr>
              <w:t>又は選任予定である</w:t>
            </w:r>
          </w:p>
        </w:tc>
        <w:tc>
          <w:tcPr>
            <w:tcW w:w="768" w:type="dxa"/>
            <w:tcBorders>
              <w:top w:val="single" w:sz="18" w:space="0" w:color="auto"/>
              <w:left w:val="single" w:sz="18" w:space="0" w:color="auto"/>
              <w:right w:val="single" w:sz="18" w:space="0" w:color="auto"/>
            </w:tcBorders>
            <w:shd w:val="clear" w:color="auto" w:fill="auto"/>
          </w:tcPr>
          <w:p w:rsidR="00211B2A" w:rsidRPr="00057D5E" w:rsidRDefault="00211B2A" w:rsidP="00D14482">
            <w:pPr>
              <w:jc w:val="center"/>
              <w:rPr>
                <w:rFonts w:ascii="ＭＳ ゴシック" w:eastAsia="ＭＳ ゴシック" w:hAnsi="ＭＳ ゴシック" w:cs="Times New Roman"/>
                <w:sz w:val="16"/>
                <w:szCs w:val="16"/>
              </w:rPr>
            </w:pPr>
          </w:p>
        </w:tc>
      </w:tr>
      <w:tr w:rsidR="00211B2A" w:rsidRPr="00057D5E" w:rsidTr="00412F37">
        <w:trPr>
          <w:trHeight w:hRule="exact" w:val="340"/>
        </w:trPr>
        <w:tc>
          <w:tcPr>
            <w:tcW w:w="2034" w:type="dxa"/>
            <w:tcBorders>
              <w:right w:val="single" w:sz="18" w:space="0" w:color="auto"/>
            </w:tcBorders>
            <w:shd w:val="clear" w:color="auto" w:fill="auto"/>
            <w:vAlign w:val="center"/>
          </w:tcPr>
          <w:p w:rsidR="00211B2A" w:rsidRPr="00057D5E" w:rsidRDefault="00211B2A" w:rsidP="00D14482">
            <w:pPr>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選任していない</w:t>
            </w:r>
          </w:p>
        </w:tc>
        <w:tc>
          <w:tcPr>
            <w:tcW w:w="768" w:type="dxa"/>
            <w:tcBorders>
              <w:left w:val="single" w:sz="18" w:space="0" w:color="auto"/>
              <w:bottom w:val="single" w:sz="18" w:space="0" w:color="auto"/>
              <w:right w:val="single" w:sz="18" w:space="0" w:color="auto"/>
            </w:tcBorders>
            <w:shd w:val="clear" w:color="auto" w:fill="auto"/>
          </w:tcPr>
          <w:p w:rsidR="00211B2A" w:rsidRPr="00057D5E" w:rsidRDefault="00211B2A" w:rsidP="00D14482">
            <w:pPr>
              <w:jc w:val="center"/>
              <w:rPr>
                <w:rFonts w:ascii="ＭＳ ゴシック" w:eastAsia="ＭＳ ゴシック" w:hAnsi="ＭＳ ゴシック" w:cs="Times New Roman"/>
                <w:sz w:val="16"/>
                <w:szCs w:val="16"/>
              </w:rPr>
            </w:pPr>
          </w:p>
        </w:tc>
      </w:tr>
    </w:tbl>
    <w:p w:rsidR="00211B2A" w:rsidRPr="00211B2A" w:rsidRDefault="00211B2A" w:rsidP="00211B2A">
      <w:pPr>
        <w:tabs>
          <w:tab w:val="left" w:pos="142"/>
        </w:tabs>
        <w:spacing w:line="0" w:lineRule="atLeast"/>
        <w:ind w:leftChars="135" w:left="283" w:firstLine="2"/>
        <w:rPr>
          <w:rFonts w:ascii="ＭＳ ゴシック" w:eastAsia="ＭＳ ゴシック" w:hAnsi="ＭＳ ゴシック" w:cs="Times New Roman"/>
          <w:sz w:val="16"/>
          <w:szCs w:val="16"/>
        </w:rPr>
      </w:pPr>
    </w:p>
    <w:p w:rsidR="00E14A4E" w:rsidRPr="009742B8" w:rsidRDefault="00E14A4E" w:rsidP="00E14A4E">
      <w:pPr>
        <w:spacing w:line="0" w:lineRule="atLeast"/>
        <w:rPr>
          <w:sz w:val="16"/>
          <w:szCs w:val="16"/>
        </w:rPr>
      </w:pPr>
    </w:p>
    <w:p w:rsidR="00211B2A" w:rsidRPr="009742B8" w:rsidRDefault="00211B2A" w:rsidP="00E14A4E">
      <w:pPr>
        <w:spacing w:line="0" w:lineRule="atLeast"/>
        <w:rPr>
          <w:sz w:val="16"/>
          <w:szCs w:val="16"/>
        </w:rPr>
      </w:pPr>
    </w:p>
    <w:p w:rsidR="00211B2A" w:rsidRPr="009742B8" w:rsidRDefault="00211B2A" w:rsidP="00E14A4E">
      <w:pPr>
        <w:spacing w:line="0" w:lineRule="atLeast"/>
        <w:rPr>
          <w:sz w:val="16"/>
          <w:szCs w:val="16"/>
        </w:rPr>
      </w:pPr>
    </w:p>
    <w:p w:rsidR="00211B2A" w:rsidRPr="009742B8" w:rsidRDefault="00211B2A" w:rsidP="00E14A4E">
      <w:pPr>
        <w:spacing w:line="0" w:lineRule="atLeast"/>
        <w:rPr>
          <w:sz w:val="16"/>
          <w:szCs w:val="16"/>
        </w:rPr>
      </w:pPr>
    </w:p>
    <w:p w:rsidR="00211B2A" w:rsidRPr="00211B2A" w:rsidRDefault="00211B2A" w:rsidP="00211B2A">
      <w:pPr>
        <w:spacing w:line="0" w:lineRule="atLeast"/>
        <w:rPr>
          <w:rFonts w:ascii="ＭＳ ゴシック" w:eastAsia="ＭＳ ゴシック" w:hAnsi="ＭＳ ゴシック" w:cs="Times New Roman"/>
          <w:sz w:val="16"/>
          <w:szCs w:val="16"/>
        </w:rPr>
      </w:pPr>
      <w:r w:rsidRPr="00211B2A">
        <w:rPr>
          <w:rFonts w:ascii="ＭＳ ゴシック" w:eastAsia="ＭＳ ゴシック" w:hAnsi="ＭＳ ゴシック" w:cs="Times New Roman" w:hint="eastAsia"/>
          <w:sz w:val="16"/>
          <w:szCs w:val="16"/>
        </w:rPr>
        <w:t>【５】労働災害に関する事項について</w:t>
      </w:r>
      <w:bookmarkStart w:id="0" w:name="_GoBack"/>
      <w:bookmarkEnd w:id="0"/>
    </w:p>
    <w:p w:rsidR="00211B2A" w:rsidRPr="009742B8" w:rsidRDefault="00211B2A" w:rsidP="00211B2A">
      <w:pPr>
        <w:spacing w:line="0" w:lineRule="atLeast"/>
        <w:ind w:leftChars="200" w:left="420"/>
        <w:rPr>
          <w:rFonts w:ascii="ＭＳ ゴシック" w:eastAsia="ＭＳ ゴシック" w:hAnsi="ＭＳ ゴシック" w:cs="Times New Roman"/>
          <w:sz w:val="16"/>
          <w:szCs w:val="16"/>
        </w:rPr>
      </w:pPr>
      <w:r w:rsidRPr="00211B2A">
        <w:rPr>
          <w:rFonts w:ascii="ＭＳ ゴシック" w:eastAsia="ＭＳ ゴシック" w:hAnsi="ＭＳ ゴシック" w:cs="Times New Roman" w:hint="eastAsia"/>
          <w:sz w:val="16"/>
          <w:szCs w:val="16"/>
        </w:rPr>
        <w:t>過去1年間（平成2</w:t>
      </w:r>
      <w:r w:rsidR="002E597A">
        <w:rPr>
          <w:rFonts w:ascii="ＭＳ ゴシック" w:eastAsia="ＭＳ ゴシック" w:hAnsi="ＭＳ ゴシック" w:cs="Times New Roman" w:hint="eastAsia"/>
          <w:sz w:val="16"/>
          <w:szCs w:val="16"/>
        </w:rPr>
        <w:t>8</w:t>
      </w:r>
      <w:r w:rsidRPr="00211B2A">
        <w:rPr>
          <w:rFonts w:ascii="ＭＳ ゴシック" w:eastAsia="ＭＳ ゴシック" w:hAnsi="ＭＳ ゴシック" w:cs="Times New Roman" w:hint="eastAsia"/>
          <w:sz w:val="16"/>
          <w:szCs w:val="16"/>
        </w:rPr>
        <w:t>年4月1日から平成2</w:t>
      </w:r>
      <w:r w:rsidR="002E597A">
        <w:rPr>
          <w:rFonts w:ascii="ＭＳ ゴシック" w:eastAsia="ＭＳ ゴシック" w:hAnsi="ＭＳ ゴシック" w:cs="Times New Roman" w:hint="eastAsia"/>
          <w:sz w:val="16"/>
          <w:szCs w:val="16"/>
        </w:rPr>
        <w:t>9</w:t>
      </w:r>
      <w:r w:rsidRPr="00211B2A">
        <w:rPr>
          <w:rFonts w:ascii="ＭＳ ゴシック" w:eastAsia="ＭＳ ゴシック" w:hAnsi="ＭＳ ゴシック" w:cs="Times New Roman" w:hint="eastAsia"/>
          <w:sz w:val="16"/>
          <w:szCs w:val="16"/>
        </w:rPr>
        <w:t>年3月31日まで）において、産業廃棄物処理業の業務に起因する労働災害で被災した人は何人いましたか。差し支えなければお聞かせください。</w:t>
      </w:r>
    </w:p>
    <w:tbl>
      <w:tblPr>
        <w:tblpPr w:leftFromText="142" w:rightFromText="142" w:vertAnchor="text" w:horzAnchor="page" w:tblpX="1213"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68"/>
      </w:tblGrid>
      <w:tr w:rsidR="00211B2A" w:rsidRPr="00057D5E" w:rsidTr="002E597A">
        <w:trPr>
          <w:trHeight w:hRule="exact" w:val="340"/>
        </w:trPr>
        <w:tc>
          <w:tcPr>
            <w:tcW w:w="2034" w:type="dxa"/>
            <w:tcBorders>
              <w:right w:val="single" w:sz="18" w:space="0" w:color="auto"/>
            </w:tcBorders>
            <w:shd w:val="clear" w:color="auto" w:fill="auto"/>
          </w:tcPr>
          <w:p w:rsidR="00211B2A" w:rsidRPr="00057D5E" w:rsidRDefault="005B69D7" w:rsidP="00D14482">
            <w:pPr>
              <w:jc w:val="lef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1日未満の災害数</w:t>
            </w:r>
          </w:p>
        </w:tc>
        <w:tc>
          <w:tcPr>
            <w:tcW w:w="768" w:type="dxa"/>
            <w:tcBorders>
              <w:top w:val="single" w:sz="18" w:space="0" w:color="auto"/>
              <w:left w:val="single" w:sz="18" w:space="0" w:color="auto"/>
              <w:right w:val="single" w:sz="18" w:space="0" w:color="auto"/>
            </w:tcBorders>
            <w:shd w:val="clear" w:color="auto" w:fill="auto"/>
          </w:tcPr>
          <w:p w:rsidR="00211B2A" w:rsidRPr="00057D5E" w:rsidRDefault="00211B2A" w:rsidP="00211B2A">
            <w:pPr>
              <w:jc w:val="righ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人</w:t>
            </w:r>
          </w:p>
        </w:tc>
      </w:tr>
      <w:tr w:rsidR="00211B2A" w:rsidRPr="00057D5E" w:rsidTr="002E597A">
        <w:trPr>
          <w:trHeight w:hRule="exact" w:val="340"/>
        </w:trPr>
        <w:tc>
          <w:tcPr>
            <w:tcW w:w="2034" w:type="dxa"/>
            <w:tcBorders>
              <w:right w:val="single" w:sz="18" w:space="0" w:color="auto"/>
            </w:tcBorders>
            <w:shd w:val="clear" w:color="auto" w:fill="auto"/>
            <w:vAlign w:val="center"/>
          </w:tcPr>
          <w:p w:rsidR="00211B2A" w:rsidRPr="00057D5E" w:rsidRDefault="005B69D7" w:rsidP="00D14482">
            <w:pPr>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1～3日の休業災害数</w:t>
            </w:r>
          </w:p>
        </w:tc>
        <w:tc>
          <w:tcPr>
            <w:tcW w:w="768" w:type="dxa"/>
            <w:tcBorders>
              <w:left w:val="single" w:sz="18" w:space="0" w:color="auto"/>
              <w:right w:val="single" w:sz="18" w:space="0" w:color="auto"/>
            </w:tcBorders>
            <w:shd w:val="clear" w:color="auto" w:fill="auto"/>
          </w:tcPr>
          <w:p w:rsidR="00211B2A" w:rsidRPr="00057D5E" w:rsidRDefault="00211B2A" w:rsidP="00211B2A">
            <w:pPr>
              <w:jc w:val="righ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人</w:t>
            </w:r>
          </w:p>
        </w:tc>
      </w:tr>
      <w:tr w:rsidR="00211B2A" w:rsidRPr="009742B8" w:rsidTr="002E597A">
        <w:trPr>
          <w:trHeight w:hRule="exact" w:val="340"/>
        </w:trPr>
        <w:tc>
          <w:tcPr>
            <w:tcW w:w="2034" w:type="dxa"/>
            <w:tcBorders>
              <w:right w:val="single" w:sz="18" w:space="0" w:color="auto"/>
            </w:tcBorders>
            <w:shd w:val="clear" w:color="auto" w:fill="auto"/>
            <w:vAlign w:val="center"/>
          </w:tcPr>
          <w:p w:rsidR="00211B2A" w:rsidRPr="009742B8" w:rsidRDefault="005B69D7" w:rsidP="00D14482">
            <w:pPr>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4日以上の休業災害数</w:t>
            </w:r>
          </w:p>
        </w:tc>
        <w:tc>
          <w:tcPr>
            <w:tcW w:w="768" w:type="dxa"/>
            <w:tcBorders>
              <w:left w:val="single" w:sz="18" w:space="0" w:color="auto"/>
              <w:right w:val="single" w:sz="18" w:space="0" w:color="auto"/>
            </w:tcBorders>
            <w:shd w:val="clear" w:color="auto" w:fill="auto"/>
          </w:tcPr>
          <w:p w:rsidR="00211B2A" w:rsidRPr="009742B8" w:rsidRDefault="00211B2A" w:rsidP="00211B2A">
            <w:pPr>
              <w:jc w:val="righ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人</w:t>
            </w:r>
          </w:p>
        </w:tc>
      </w:tr>
      <w:tr w:rsidR="00211B2A" w:rsidRPr="009742B8" w:rsidTr="002E597A">
        <w:trPr>
          <w:trHeight w:hRule="exact" w:val="340"/>
        </w:trPr>
        <w:tc>
          <w:tcPr>
            <w:tcW w:w="2034" w:type="dxa"/>
            <w:tcBorders>
              <w:right w:val="single" w:sz="18" w:space="0" w:color="auto"/>
            </w:tcBorders>
            <w:shd w:val="clear" w:color="auto" w:fill="auto"/>
            <w:vAlign w:val="center"/>
          </w:tcPr>
          <w:p w:rsidR="00211B2A" w:rsidRPr="009742B8" w:rsidRDefault="005B69D7" w:rsidP="00D14482">
            <w:pPr>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死亡者数</w:t>
            </w:r>
          </w:p>
        </w:tc>
        <w:tc>
          <w:tcPr>
            <w:tcW w:w="768" w:type="dxa"/>
            <w:tcBorders>
              <w:left w:val="single" w:sz="18" w:space="0" w:color="auto"/>
              <w:bottom w:val="single" w:sz="18" w:space="0" w:color="auto"/>
              <w:right w:val="single" w:sz="18" w:space="0" w:color="auto"/>
            </w:tcBorders>
            <w:shd w:val="clear" w:color="auto" w:fill="auto"/>
          </w:tcPr>
          <w:p w:rsidR="00211B2A" w:rsidRPr="009742B8" w:rsidRDefault="00211B2A" w:rsidP="00211B2A">
            <w:pPr>
              <w:jc w:val="right"/>
              <w:rPr>
                <w:rFonts w:ascii="ＭＳ ゴシック" w:eastAsia="ＭＳ ゴシック" w:hAnsi="ＭＳ ゴシック" w:cs="Times New Roman"/>
                <w:sz w:val="16"/>
                <w:szCs w:val="16"/>
              </w:rPr>
            </w:pPr>
            <w:r w:rsidRPr="009742B8">
              <w:rPr>
                <w:rFonts w:ascii="ＭＳ ゴシック" w:eastAsia="ＭＳ ゴシック" w:hAnsi="ＭＳ ゴシック" w:cs="Times New Roman" w:hint="eastAsia"/>
                <w:sz w:val="16"/>
                <w:szCs w:val="16"/>
              </w:rPr>
              <w:t>人</w:t>
            </w:r>
          </w:p>
        </w:tc>
      </w:tr>
    </w:tbl>
    <w:p w:rsidR="00211B2A" w:rsidRPr="00211B2A" w:rsidRDefault="00211B2A" w:rsidP="00211B2A">
      <w:pPr>
        <w:spacing w:line="0" w:lineRule="atLeast"/>
        <w:ind w:leftChars="200" w:left="420"/>
        <w:rPr>
          <w:rFonts w:ascii="ＭＳ ゴシック" w:eastAsia="ＭＳ ゴシック" w:hAnsi="ＭＳ ゴシック" w:cs="Times New Roman"/>
          <w:sz w:val="16"/>
          <w:szCs w:val="16"/>
        </w:rPr>
      </w:pPr>
    </w:p>
    <w:p w:rsidR="00211B2A" w:rsidRPr="009742B8" w:rsidRDefault="00211B2A" w:rsidP="00211B2A">
      <w:pPr>
        <w:spacing w:line="0" w:lineRule="atLeast"/>
        <w:rPr>
          <w:sz w:val="16"/>
          <w:szCs w:val="16"/>
        </w:rPr>
      </w:pPr>
    </w:p>
    <w:p w:rsidR="005B69D7" w:rsidRPr="009742B8" w:rsidRDefault="005B69D7" w:rsidP="00211B2A">
      <w:pPr>
        <w:spacing w:line="0" w:lineRule="atLeast"/>
        <w:rPr>
          <w:sz w:val="16"/>
          <w:szCs w:val="16"/>
        </w:rPr>
      </w:pPr>
    </w:p>
    <w:p w:rsidR="005B69D7" w:rsidRPr="009742B8" w:rsidRDefault="005B69D7" w:rsidP="00211B2A">
      <w:pPr>
        <w:spacing w:line="0" w:lineRule="atLeast"/>
        <w:rPr>
          <w:sz w:val="16"/>
          <w:szCs w:val="16"/>
        </w:rPr>
      </w:pPr>
    </w:p>
    <w:p w:rsidR="005B69D7" w:rsidRPr="009742B8" w:rsidRDefault="005B69D7" w:rsidP="00211B2A">
      <w:pPr>
        <w:spacing w:line="0" w:lineRule="atLeast"/>
        <w:rPr>
          <w:sz w:val="16"/>
          <w:szCs w:val="16"/>
        </w:rPr>
      </w:pPr>
    </w:p>
    <w:p w:rsidR="005B69D7" w:rsidRDefault="005B69D7" w:rsidP="00211B2A">
      <w:pPr>
        <w:spacing w:line="0" w:lineRule="atLeast"/>
        <w:rPr>
          <w:sz w:val="16"/>
          <w:szCs w:val="16"/>
        </w:rPr>
      </w:pPr>
    </w:p>
    <w:p w:rsidR="009742B8" w:rsidRPr="009742B8" w:rsidRDefault="009742B8" w:rsidP="00211B2A">
      <w:pPr>
        <w:spacing w:line="0" w:lineRule="atLeast"/>
        <w:rPr>
          <w:sz w:val="16"/>
          <w:szCs w:val="16"/>
        </w:rPr>
      </w:pPr>
    </w:p>
    <w:p w:rsidR="009742B8" w:rsidRDefault="009742B8" w:rsidP="00211B2A">
      <w:pPr>
        <w:spacing w:line="0" w:lineRule="atLeast"/>
        <w:rPr>
          <w:sz w:val="16"/>
          <w:szCs w:val="16"/>
        </w:rPr>
      </w:pPr>
    </w:p>
    <w:p w:rsidR="005530F9" w:rsidRPr="009742B8" w:rsidRDefault="005530F9" w:rsidP="00211B2A">
      <w:pPr>
        <w:spacing w:line="0" w:lineRule="atLeast"/>
        <w:rPr>
          <w:sz w:val="16"/>
          <w:szCs w:val="16"/>
        </w:rPr>
      </w:pPr>
    </w:p>
    <w:p w:rsidR="005B69D7" w:rsidRPr="009742B8" w:rsidRDefault="00624BC4" w:rsidP="005B69D7">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ご協力ありがとうございました。1</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月</w:t>
      </w:r>
      <w:r w:rsidR="00423B47">
        <w:rPr>
          <w:rFonts w:ascii="ＭＳ ゴシック" w:eastAsia="ＭＳ ゴシック" w:hAnsi="ＭＳ ゴシック" w:hint="eastAsia"/>
          <w:sz w:val="16"/>
          <w:szCs w:val="16"/>
        </w:rPr>
        <w:t>21日（火</w:t>
      </w:r>
      <w:r w:rsidR="005B69D7" w:rsidRPr="009742B8">
        <w:rPr>
          <w:rFonts w:ascii="ＭＳ ゴシック" w:eastAsia="ＭＳ ゴシック" w:hAnsi="ＭＳ ゴシック" w:hint="eastAsia"/>
          <w:sz w:val="16"/>
          <w:szCs w:val="16"/>
        </w:rPr>
        <w:t>）までに</w:t>
      </w:r>
      <w:r w:rsidR="00B205B7">
        <w:rPr>
          <w:rFonts w:ascii="ＭＳ ゴシック" w:eastAsia="ＭＳ ゴシック" w:hAnsi="ＭＳ ゴシック" w:hint="eastAsia"/>
          <w:sz w:val="16"/>
          <w:szCs w:val="16"/>
        </w:rPr>
        <w:t>、</w:t>
      </w:r>
      <w:r w:rsidR="00423B47">
        <w:rPr>
          <w:rFonts w:ascii="ＭＳ ゴシック" w:eastAsia="ＭＳ ゴシック" w:hAnsi="ＭＳ ゴシック" w:hint="eastAsia"/>
          <w:sz w:val="16"/>
          <w:szCs w:val="16"/>
        </w:rPr>
        <w:t>FAX</w:t>
      </w:r>
      <w:r w:rsidR="00A1406D">
        <w:rPr>
          <w:rFonts w:ascii="ＭＳ ゴシック" w:eastAsia="ＭＳ ゴシック" w:hAnsi="ＭＳ ゴシック" w:hint="eastAsia"/>
          <w:sz w:val="16"/>
          <w:szCs w:val="16"/>
        </w:rPr>
        <w:t>又はメール</w:t>
      </w:r>
      <w:r w:rsidR="00423B47">
        <w:rPr>
          <w:rFonts w:ascii="ＭＳ ゴシック" w:eastAsia="ＭＳ ゴシック" w:hAnsi="ＭＳ ゴシック" w:hint="eastAsia"/>
          <w:sz w:val="16"/>
          <w:szCs w:val="16"/>
        </w:rPr>
        <w:t>に</w:t>
      </w:r>
      <w:r w:rsidR="00B205B7">
        <w:rPr>
          <w:rFonts w:ascii="ＭＳ ゴシック" w:eastAsia="ＭＳ ゴシック" w:hAnsi="ＭＳ ゴシック" w:hint="eastAsia"/>
          <w:sz w:val="16"/>
          <w:szCs w:val="16"/>
        </w:rPr>
        <w:t>て</w:t>
      </w:r>
      <w:r w:rsidR="005B69D7" w:rsidRPr="009742B8">
        <w:rPr>
          <w:rFonts w:ascii="ＭＳ ゴシック" w:eastAsia="ＭＳ ゴシック" w:hAnsi="ＭＳ ゴシック" w:hint="eastAsia"/>
          <w:sz w:val="16"/>
          <w:szCs w:val="16"/>
        </w:rPr>
        <w:t>ご返信</w:t>
      </w:r>
      <w:r w:rsidR="007314AD">
        <w:rPr>
          <w:rFonts w:ascii="ＭＳ ゴシック" w:eastAsia="ＭＳ ゴシック" w:hAnsi="ＭＳ ゴシック" w:hint="eastAsia"/>
          <w:sz w:val="16"/>
          <w:szCs w:val="16"/>
        </w:rPr>
        <w:t>を</w:t>
      </w:r>
      <w:r w:rsidR="005B69D7" w:rsidRPr="009742B8">
        <w:rPr>
          <w:rFonts w:ascii="ＭＳ ゴシック" w:eastAsia="ＭＳ ゴシック" w:hAnsi="ＭＳ ゴシック" w:hint="eastAsia"/>
          <w:sz w:val="16"/>
          <w:szCs w:val="16"/>
        </w:rPr>
        <w:t>お願い致します。</w:t>
      </w:r>
    </w:p>
    <w:p w:rsidR="00A1406D" w:rsidRDefault="00624BC4" w:rsidP="00423B47">
      <w:pPr>
        <w:spacing w:line="0" w:lineRule="atLeast"/>
        <w:ind w:firstLineChars="1250" w:firstLine="2000"/>
        <w:rPr>
          <w:rFonts w:ascii="ＭＳ ゴシック" w:eastAsia="ＭＳ ゴシック" w:hAnsi="ＭＳ ゴシック"/>
          <w:sz w:val="16"/>
          <w:szCs w:val="16"/>
        </w:rPr>
      </w:pPr>
      <w:r>
        <w:rPr>
          <w:rFonts w:ascii="ＭＳ ゴシック" w:eastAsia="ＭＳ ゴシック" w:hAnsi="ＭＳ ゴシック" w:hint="eastAsia"/>
          <w:sz w:val="16"/>
          <w:szCs w:val="16"/>
        </w:rPr>
        <w:t>(一社)香川県産業廃棄物</w:t>
      </w:r>
      <w:r w:rsidR="005B69D7" w:rsidRPr="009742B8">
        <w:rPr>
          <w:rFonts w:ascii="ＭＳ ゴシック" w:eastAsia="ＭＳ ゴシック" w:hAnsi="ＭＳ ゴシック" w:hint="eastAsia"/>
          <w:sz w:val="16"/>
          <w:szCs w:val="16"/>
        </w:rPr>
        <w:t xml:space="preserve">協会　事務局　</w:t>
      </w:r>
    </w:p>
    <w:p w:rsidR="00052DD0" w:rsidRPr="00A1406D" w:rsidRDefault="009742B8" w:rsidP="00423B47">
      <w:pPr>
        <w:spacing w:line="0" w:lineRule="atLeast"/>
        <w:ind w:firstLineChars="1250" w:firstLine="2000"/>
        <w:rPr>
          <w:rFonts w:ascii="ＭＳ ゴシック" w:eastAsia="ＭＳ ゴシック" w:hAnsi="ＭＳ ゴシック"/>
          <w:sz w:val="16"/>
          <w:szCs w:val="16"/>
        </w:rPr>
      </w:pPr>
      <w:r w:rsidRPr="00A1406D">
        <w:rPr>
          <w:rFonts w:ascii="ＭＳ ゴシック" w:eastAsia="ＭＳ ゴシック" w:hAnsi="ＭＳ ゴシック" w:hint="eastAsia"/>
          <w:sz w:val="16"/>
          <w:szCs w:val="16"/>
        </w:rPr>
        <w:t xml:space="preserve"> </w:t>
      </w:r>
      <w:r w:rsidR="005B69D7" w:rsidRPr="00A1406D">
        <w:rPr>
          <w:rFonts w:ascii="ＭＳ ゴシック" w:eastAsia="ＭＳ ゴシック" w:hAnsi="ＭＳ ゴシック" w:hint="eastAsia"/>
          <w:sz w:val="16"/>
          <w:szCs w:val="16"/>
        </w:rPr>
        <w:t xml:space="preserve">FAX: </w:t>
      </w:r>
      <w:r w:rsidR="00624BC4" w:rsidRPr="00A1406D">
        <w:rPr>
          <w:rFonts w:ascii="ＭＳ ゴシック" w:eastAsia="ＭＳ ゴシック" w:hAnsi="ＭＳ ゴシック" w:hint="eastAsia"/>
          <w:sz w:val="16"/>
          <w:szCs w:val="16"/>
        </w:rPr>
        <w:t>087-847-8850</w:t>
      </w:r>
      <w:r w:rsidR="005B69D7" w:rsidRPr="00A1406D">
        <w:rPr>
          <w:rFonts w:ascii="ＭＳ ゴシック" w:eastAsia="ＭＳ ゴシック" w:hAnsi="ＭＳ ゴシック" w:hint="eastAsia"/>
          <w:sz w:val="16"/>
          <w:szCs w:val="16"/>
        </w:rPr>
        <w:t xml:space="preserve">  </w:t>
      </w:r>
      <w:r w:rsidR="00A1406D">
        <w:rPr>
          <w:rFonts w:ascii="ＭＳ ゴシック" w:eastAsia="ＭＳ ゴシック" w:hAnsi="ＭＳ ゴシック"/>
          <w:sz w:val="16"/>
          <w:szCs w:val="16"/>
        </w:rPr>
        <w:t>E</w:t>
      </w:r>
      <w:r w:rsidR="00A1406D">
        <w:rPr>
          <w:rFonts w:ascii="ＭＳ ゴシック" w:eastAsia="ＭＳ ゴシック" w:hAnsi="ＭＳ ゴシック" w:hint="eastAsia"/>
          <w:sz w:val="16"/>
          <w:szCs w:val="16"/>
        </w:rPr>
        <w:t>-mail  kagawa-sk@poem.</w:t>
      </w:r>
      <w:r w:rsidR="00A1406D">
        <w:rPr>
          <w:rFonts w:ascii="ＭＳ ゴシック" w:eastAsia="ＭＳ ゴシック" w:hAnsi="ＭＳ ゴシック"/>
          <w:sz w:val="16"/>
          <w:szCs w:val="16"/>
        </w:rPr>
        <w:t>ocn.ne.jp</w:t>
      </w:r>
      <w:r w:rsidR="00A1406D" w:rsidRPr="00A1406D">
        <w:rPr>
          <w:rFonts w:ascii="ＭＳ ゴシック" w:eastAsia="ＭＳ ゴシック" w:hAnsi="ＭＳ ゴシック" w:hint="eastAsia"/>
          <w:sz w:val="16"/>
          <w:szCs w:val="16"/>
        </w:rPr>
        <w:t xml:space="preserve">　</w:t>
      </w:r>
    </w:p>
    <w:p w:rsidR="00624BC4" w:rsidRPr="00A1406D" w:rsidRDefault="00624BC4" w:rsidP="00052DD0">
      <w:pPr>
        <w:spacing w:line="0" w:lineRule="atLeast"/>
        <w:rPr>
          <w:rFonts w:ascii="ＭＳ ゴシック" w:eastAsia="ＭＳ ゴシック" w:hAnsi="ＭＳ ゴシック"/>
          <w:sz w:val="16"/>
          <w:szCs w:val="16"/>
        </w:rPr>
      </w:pPr>
    </w:p>
    <w:p w:rsidR="00CB3A7B" w:rsidRDefault="00CB3A7B" w:rsidP="00052DD0">
      <w:pPr>
        <w:spacing w:line="0" w:lineRule="atLeast"/>
        <w:rPr>
          <w:rFonts w:ascii="ＭＳ ゴシック" w:eastAsia="ＭＳ ゴシック" w:hAnsi="ＭＳ ゴシック"/>
          <w:sz w:val="16"/>
          <w:szCs w:val="16"/>
        </w:rPr>
      </w:pPr>
    </w:p>
    <w:p w:rsidR="00052DD0" w:rsidRDefault="00052DD0" w:rsidP="00052DD0">
      <w:pPr>
        <w:spacing w:line="0" w:lineRule="atLeast"/>
        <w:rPr>
          <w:rFonts w:ascii="ＭＳ ゴシック" w:eastAsia="ＭＳ ゴシック" w:hAnsi="ＭＳ ゴシック"/>
          <w:sz w:val="16"/>
          <w:szCs w:val="16"/>
        </w:rPr>
      </w:pPr>
      <w:r w:rsidRPr="00052DD0">
        <w:rPr>
          <w:rFonts w:ascii="ＭＳ ゴシック" w:eastAsia="ＭＳ ゴシック" w:hAnsi="ＭＳ ゴシック" w:hint="eastAsia"/>
          <w:sz w:val="16"/>
          <w:szCs w:val="16"/>
        </w:rPr>
        <w:t>※労働安全衛生法では事業場規模別に</w:t>
      </w:r>
      <w:r w:rsidR="00F531CD">
        <w:rPr>
          <w:rFonts w:ascii="ＭＳ ゴシック" w:eastAsia="ＭＳ ゴシック" w:hAnsi="ＭＳ ゴシック" w:hint="eastAsia"/>
          <w:sz w:val="16"/>
          <w:szCs w:val="16"/>
        </w:rPr>
        <w:t>次のとおり</w:t>
      </w:r>
      <w:r w:rsidRPr="00052DD0">
        <w:rPr>
          <w:rFonts w:ascii="ＭＳ ゴシック" w:eastAsia="ＭＳ ゴシック" w:hAnsi="ＭＳ ゴシック" w:hint="eastAsia"/>
          <w:sz w:val="16"/>
          <w:szCs w:val="16"/>
        </w:rPr>
        <w:t>安全衛生</w:t>
      </w:r>
      <w:r w:rsidR="00F531CD">
        <w:rPr>
          <w:rFonts w:ascii="ＭＳ ゴシック" w:eastAsia="ＭＳ ゴシック" w:hAnsi="ＭＳ ゴシック" w:hint="eastAsia"/>
          <w:sz w:val="16"/>
          <w:szCs w:val="16"/>
        </w:rPr>
        <w:t>に係る</w:t>
      </w:r>
      <w:r w:rsidRPr="00052DD0">
        <w:rPr>
          <w:rFonts w:ascii="ＭＳ ゴシック" w:eastAsia="ＭＳ ゴシック" w:hAnsi="ＭＳ ゴシック" w:hint="eastAsia"/>
          <w:sz w:val="16"/>
          <w:szCs w:val="16"/>
        </w:rPr>
        <w:t>管理組織の</w:t>
      </w:r>
      <w:r w:rsidR="00F531CD">
        <w:rPr>
          <w:rFonts w:ascii="ＭＳ ゴシック" w:eastAsia="ＭＳ ゴシック" w:hAnsi="ＭＳ ゴシック" w:hint="eastAsia"/>
          <w:sz w:val="16"/>
          <w:szCs w:val="16"/>
        </w:rPr>
        <w:t>設置が</w:t>
      </w:r>
      <w:r w:rsidRPr="00052DD0">
        <w:rPr>
          <w:rFonts w:ascii="ＭＳ ゴシック" w:eastAsia="ＭＳ ゴシック" w:hAnsi="ＭＳ ゴシック" w:hint="eastAsia"/>
          <w:sz w:val="16"/>
          <w:szCs w:val="16"/>
        </w:rPr>
        <w:t>規定</w:t>
      </w:r>
      <w:r w:rsidR="00F531CD">
        <w:rPr>
          <w:rFonts w:ascii="ＭＳ ゴシック" w:eastAsia="ＭＳ ゴシック" w:hAnsi="ＭＳ ゴシック" w:hint="eastAsia"/>
          <w:sz w:val="16"/>
          <w:szCs w:val="16"/>
        </w:rPr>
        <w:t>されて</w:t>
      </w:r>
      <w:r w:rsidRPr="00052DD0">
        <w:rPr>
          <w:rFonts w:ascii="ＭＳ ゴシック" w:eastAsia="ＭＳ ゴシック" w:hAnsi="ＭＳ ゴシック" w:hint="eastAsia"/>
          <w:sz w:val="16"/>
          <w:szCs w:val="16"/>
        </w:rPr>
        <w:t>います。</w:t>
      </w:r>
    </w:p>
    <w:p w:rsidR="00052DD0" w:rsidRPr="00052DD0" w:rsidRDefault="00052DD0" w:rsidP="00052DD0">
      <w:pPr>
        <w:spacing w:line="0" w:lineRule="atLeast"/>
        <w:rPr>
          <w:rFonts w:ascii="ＭＳ ゴシック" w:eastAsia="ＭＳ ゴシック" w:hAnsi="ＭＳ ゴシック"/>
          <w:sz w:val="16"/>
          <w:szCs w:val="16"/>
        </w:rPr>
      </w:pPr>
      <w:r>
        <w:rPr>
          <w:rFonts w:ascii="ＭＳ ゴシック" w:eastAsia="ＭＳ ゴシック" w:hAnsi="ＭＳ ゴシック"/>
          <w:noProof/>
          <w:sz w:val="22"/>
        </w:rPr>
        <w:drawing>
          <wp:inline distT="0" distB="0" distL="0" distR="0">
            <wp:extent cx="6645910" cy="2639654"/>
            <wp:effectExtent l="0" t="0" r="254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2639654"/>
                    </a:xfrm>
                    <a:prstGeom prst="rect">
                      <a:avLst/>
                    </a:prstGeom>
                    <a:noFill/>
                    <a:ln>
                      <a:noFill/>
                    </a:ln>
                  </pic:spPr>
                </pic:pic>
              </a:graphicData>
            </a:graphic>
          </wp:inline>
        </w:drawing>
      </w:r>
    </w:p>
    <w:sectPr w:rsidR="00052DD0" w:rsidRPr="00052DD0" w:rsidSect="00CD75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DD" w:rsidRDefault="003F55DD" w:rsidP="00052DD0">
      <w:r>
        <w:separator/>
      </w:r>
    </w:p>
  </w:endnote>
  <w:endnote w:type="continuationSeparator" w:id="0">
    <w:p w:rsidR="003F55DD" w:rsidRDefault="003F55DD" w:rsidP="0005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DD" w:rsidRDefault="003F55DD" w:rsidP="00052DD0">
      <w:r>
        <w:separator/>
      </w:r>
    </w:p>
  </w:footnote>
  <w:footnote w:type="continuationSeparator" w:id="0">
    <w:p w:rsidR="003F55DD" w:rsidRDefault="003F55DD" w:rsidP="00052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16D42"/>
    <w:multiLevelType w:val="hybridMultilevel"/>
    <w:tmpl w:val="0B8C5958"/>
    <w:lvl w:ilvl="0" w:tplc="13CE408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9D"/>
    <w:rsid w:val="00052DD0"/>
    <w:rsid w:val="00057D5E"/>
    <w:rsid w:val="000F2059"/>
    <w:rsid w:val="00211B2A"/>
    <w:rsid w:val="002E597A"/>
    <w:rsid w:val="0033561D"/>
    <w:rsid w:val="003F55DD"/>
    <w:rsid w:val="00412F37"/>
    <w:rsid w:val="00416A0F"/>
    <w:rsid w:val="00423B47"/>
    <w:rsid w:val="005530F9"/>
    <w:rsid w:val="005B69D7"/>
    <w:rsid w:val="00624BC4"/>
    <w:rsid w:val="006E7694"/>
    <w:rsid w:val="007314AD"/>
    <w:rsid w:val="0081128C"/>
    <w:rsid w:val="0081679A"/>
    <w:rsid w:val="008E1F21"/>
    <w:rsid w:val="009742B8"/>
    <w:rsid w:val="00A1406D"/>
    <w:rsid w:val="00A55CD7"/>
    <w:rsid w:val="00AA503C"/>
    <w:rsid w:val="00AB6037"/>
    <w:rsid w:val="00AD5E83"/>
    <w:rsid w:val="00B205B7"/>
    <w:rsid w:val="00C62C1B"/>
    <w:rsid w:val="00CB3A7B"/>
    <w:rsid w:val="00CD759D"/>
    <w:rsid w:val="00D15B34"/>
    <w:rsid w:val="00D538B6"/>
    <w:rsid w:val="00E14A4E"/>
    <w:rsid w:val="00E31EDC"/>
    <w:rsid w:val="00F531CD"/>
    <w:rsid w:val="00F95A74"/>
    <w:rsid w:val="00FE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05DCD6-54E6-4C23-98AB-D42CDB6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DD0"/>
    <w:pPr>
      <w:tabs>
        <w:tab w:val="center" w:pos="4252"/>
        <w:tab w:val="right" w:pos="8504"/>
      </w:tabs>
      <w:snapToGrid w:val="0"/>
    </w:pPr>
  </w:style>
  <w:style w:type="character" w:customStyle="1" w:styleId="a4">
    <w:name w:val="ヘッダー (文字)"/>
    <w:basedOn w:val="a0"/>
    <w:link w:val="a3"/>
    <w:uiPriority w:val="99"/>
    <w:rsid w:val="00052DD0"/>
  </w:style>
  <w:style w:type="paragraph" w:styleId="a5">
    <w:name w:val="footer"/>
    <w:basedOn w:val="a"/>
    <w:link w:val="a6"/>
    <w:uiPriority w:val="99"/>
    <w:unhideWhenUsed/>
    <w:rsid w:val="00052DD0"/>
    <w:pPr>
      <w:tabs>
        <w:tab w:val="center" w:pos="4252"/>
        <w:tab w:val="right" w:pos="8504"/>
      </w:tabs>
      <w:snapToGrid w:val="0"/>
    </w:pPr>
  </w:style>
  <w:style w:type="character" w:customStyle="1" w:styleId="a6">
    <w:name w:val="フッター (文字)"/>
    <w:basedOn w:val="a0"/>
    <w:link w:val="a5"/>
    <w:uiPriority w:val="99"/>
    <w:rsid w:val="00052DD0"/>
  </w:style>
  <w:style w:type="paragraph" w:styleId="a7">
    <w:name w:val="Balloon Text"/>
    <w:basedOn w:val="a"/>
    <w:link w:val="a8"/>
    <w:uiPriority w:val="99"/>
    <w:semiHidden/>
    <w:unhideWhenUsed/>
    <w:rsid w:val="00052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2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zensanpairen.or.jp/disposal/07/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戒能</dc:creator>
  <cp:lastModifiedBy>sanpaikyoukai3</cp:lastModifiedBy>
  <cp:revision>12</cp:revision>
  <cp:lastPrinted>2017-11-01T10:22:00Z</cp:lastPrinted>
  <dcterms:created xsi:type="dcterms:W3CDTF">2017-11-01T07:45:00Z</dcterms:created>
  <dcterms:modified xsi:type="dcterms:W3CDTF">2017-11-01T10:22:00Z</dcterms:modified>
</cp:coreProperties>
</file>